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02" w:rsidRPr="00445454" w:rsidRDefault="00631602" w:rsidP="00631602">
      <w:pPr>
        <w:spacing w:after="120"/>
        <w:jc w:val="center"/>
      </w:pPr>
      <w:r w:rsidRPr="00445454">
        <w:t>СЕМИНАР «</w:t>
      </w:r>
      <w:r>
        <w:t>ИНТЕРАКТИВНЫ</w:t>
      </w:r>
      <w:r w:rsidR="00533FAA">
        <w:t>Е</w:t>
      </w:r>
      <w:r>
        <w:t xml:space="preserve"> МЕТОД</w:t>
      </w:r>
      <w:r w:rsidR="00533FAA">
        <w:t>Ы</w:t>
      </w:r>
      <w:r>
        <w:t xml:space="preserve"> П</w:t>
      </w:r>
      <w:r w:rsidRPr="00F71999">
        <w:t>РЕПОДАВАНИ</w:t>
      </w:r>
      <w:r>
        <w:t>Я</w:t>
      </w:r>
      <w:r w:rsidRPr="00445454">
        <w:t>»</w:t>
      </w:r>
    </w:p>
    <w:p w:rsidR="00631602" w:rsidRPr="00445454" w:rsidRDefault="00631602" w:rsidP="001D2037">
      <w:pPr>
        <w:tabs>
          <w:tab w:val="left" w:pos="7771"/>
        </w:tabs>
        <w:spacing w:before="120" w:after="120"/>
        <w:jc w:val="both"/>
      </w:pPr>
      <w:r w:rsidRPr="00445454">
        <w:t xml:space="preserve">Семинар предназначен для преподавателей вуза, принимающих участие в разработке и реализации </w:t>
      </w:r>
      <w:r>
        <w:t xml:space="preserve">образовательных </w:t>
      </w:r>
      <w:r w:rsidR="00533FAA">
        <w:t>мероприятий</w:t>
      </w:r>
      <w:r w:rsidRPr="00445454">
        <w:t>.</w:t>
      </w:r>
    </w:p>
    <w:p w:rsidR="00631602" w:rsidRPr="001D2037" w:rsidRDefault="00631602" w:rsidP="001D2037">
      <w:pPr>
        <w:tabs>
          <w:tab w:val="left" w:pos="7771"/>
        </w:tabs>
        <w:spacing w:before="120" w:after="120"/>
        <w:jc w:val="both"/>
      </w:pPr>
      <w:r w:rsidRPr="006D11A4">
        <w:rPr>
          <w:b/>
        </w:rPr>
        <w:t>Цел</w:t>
      </w:r>
      <w:r>
        <w:rPr>
          <w:b/>
        </w:rPr>
        <w:t>и</w:t>
      </w:r>
      <w:r w:rsidRPr="006D11A4">
        <w:rPr>
          <w:b/>
        </w:rPr>
        <w:t xml:space="preserve"> семинара</w:t>
      </w:r>
      <w:r w:rsidRPr="00445454">
        <w:t xml:space="preserve">: </w:t>
      </w:r>
      <w:r w:rsidR="001D2037">
        <w:t xml:space="preserve">систематизация знаний, </w:t>
      </w:r>
      <w:r w:rsidR="001D2037" w:rsidRPr="001D2037">
        <w:t>р</w:t>
      </w:r>
      <w:r w:rsidRPr="001D2037">
        <w:t xml:space="preserve">азвитие навыков </w:t>
      </w:r>
      <w:r w:rsidR="001D2037">
        <w:t xml:space="preserve">разработки и использования в образовательном процессе различных форм </w:t>
      </w:r>
      <w:r w:rsidR="001D2037" w:rsidRPr="00631602">
        <w:t>интерактивных методов</w:t>
      </w:r>
      <w:r w:rsidR="001D2037">
        <w:t xml:space="preserve"> преподавания</w:t>
      </w:r>
      <w:r w:rsidRPr="001D2037">
        <w:t>.</w:t>
      </w:r>
    </w:p>
    <w:p w:rsidR="00631602" w:rsidRPr="00445454" w:rsidRDefault="00631602" w:rsidP="001D2037">
      <w:pPr>
        <w:pStyle w:val="a9"/>
        <w:shd w:val="clear" w:color="auto" w:fill="FFFFFF"/>
        <w:spacing w:before="120" w:beforeAutospacing="0" w:after="120" w:afterAutospacing="0"/>
        <w:rPr>
          <w:color w:val="000000"/>
          <w:sz w:val="22"/>
          <w:szCs w:val="22"/>
        </w:rPr>
      </w:pPr>
      <w:r w:rsidRPr="00445454">
        <w:rPr>
          <w:rStyle w:val="aa"/>
          <w:color w:val="000000"/>
          <w:sz w:val="22"/>
          <w:szCs w:val="22"/>
        </w:rPr>
        <w:t>Дата проведения: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45454">
        <w:rPr>
          <w:rStyle w:val="aa"/>
          <w:color w:val="000000"/>
          <w:sz w:val="22"/>
          <w:szCs w:val="22"/>
        </w:rPr>
        <w:t xml:space="preserve">Время проведения: </w:t>
      </w:r>
      <w:r w:rsidRPr="001D2037">
        <w:rPr>
          <w:rStyle w:val="aa"/>
          <w:b w:val="0"/>
          <w:color w:val="000000"/>
          <w:sz w:val="22"/>
          <w:szCs w:val="22"/>
        </w:rPr>
        <w:t>8</w:t>
      </w:r>
      <w:r w:rsidRPr="001D2037">
        <w:rPr>
          <w:b/>
          <w:color w:val="000000"/>
          <w:sz w:val="22"/>
          <w:szCs w:val="22"/>
        </w:rPr>
        <w:t>.</w:t>
      </w:r>
      <w:r w:rsidRPr="00445454">
        <w:rPr>
          <w:color w:val="000000"/>
          <w:sz w:val="22"/>
          <w:szCs w:val="22"/>
        </w:rPr>
        <w:t>30 – 1</w:t>
      </w:r>
      <w:r w:rsidR="001D2037">
        <w:rPr>
          <w:color w:val="000000"/>
          <w:sz w:val="22"/>
          <w:szCs w:val="22"/>
        </w:rPr>
        <w:t>9</w:t>
      </w:r>
      <w:r w:rsidRPr="00445454">
        <w:rPr>
          <w:color w:val="000000"/>
          <w:sz w:val="22"/>
          <w:szCs w:val="22"/>
        </w:rPr>
        <w:t>.</w:t>
      </w:r>
      <w:r w:rsidR="001D2037">
        <w:rPr>
          <w:color w:val="000000"/>
          <w:sz w:val="22"/>
          <w:szCs w:val="22"/>
        </w:rPr>
        <w:t>15</w:t>
      </w:r>
    </w:p>
    <w:p w:rsidR="00631602" w:rsidRPr="00445454" w:rsidRDefault="00631602" w:rsidP="00631602">
      <w:pPr>
        <w:spacing w:before="120" w:after="120"/>
        <w:jc w:val="center"/>
      </w:pPr>
      <w:r w:rsidRPr="00445454">
        <w:t>ПРОГРАММА СЕМИНАРА</w:t>
      </w:r>
      <w:bookmarkStart w:id="0" w:name="_GoBack"/>
      <w:bookmarkEnd w:id="0"/>
    </w:p>
    <w:p w:rsidR="00631602" w:rsidRPr="00445454" w:rsidRDefault="00631602" w:rsidP="00631602">
      <w:pPr>
        <w:spacing w:before="120" w:after="120"/>
        <w:jc w:val="center"/>
      </w:pPr>
      <w:r w:rsidRPr="00445454">
        <w:t>День 1</w:t>
      </w:r>
      <w:r w:rsidR="00533FAA">
        <w:t xml:space="preserve"> </w:t>
      </w:r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1277"/>
        <w:gridCol w:w="8470"/>
      </w:tblGrid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445454">
              <w:rPr>
                <w:color w:val="000000"/>
                <w:sz w:val="20"/>
                <w:szCs w:val="20"/>
              </w:rPr>
              <w:t>8.00-8.30</w:t>
            </w:r>
          </w:p>
        </w:tc>
        <w:tc>
          <w:tcPr>
            <w:tcW w:w="4345" w:type="pct"/>
          </w:tcPr>
          <w:p w:rsidR="00631602" w:rsidRPr="00631602" w:rsidRDefault="00631602" w:rsidP="003C3D13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631602">
              <w:rPr>
                <w:bCs/>
              </w:rPr>
              <w:t>Регистрация участников семинара, организационные вопросы</w:t>
            </w:r>
            <w:r w:rsidR="001D2037">
              <w:rPr>
                <w:bCs/>
              </w:rPr>
              <w:t>.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445454">
              <w:rPr>
                <w:color w:val="000000"/>
                <w:sz w:val="20"/>
                <w:szCs w:val="20"/>
              </w:rPr>
              <w:t>8.30-8.35</w:t>
            </w:r>
          </w:p>
        </w:tc>
        <w:tc>
          <w:tcPr>
            <w:tcW w:w="4345" w:type="pct"/>
          </w:tcPr>
          <w:p w:rsidR="00631602" w:rsidRPr="00631602" w:rsidRDefault="00631602" w:rsidP="003C3D13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631602">
              <w:rPr>
                <w:bCs/>
              </w:rPr>
              <w:t>Приветственное слово организатора семинара</w:t>
            </w:r>
            <w:r w:rsidR="001D2037">
              <w:rPr>
                <w:bCs/>
              </w:rPr>
              <w:t>.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8.35-10.05</w:t>
            </w:r>
          </w:p>
        </w:tc>
        <w:tc>
          <w:tcPr>
            <w:tcW w:w="4345" w:type="pct"/>
          </w:tcPr>
          <w:p w:rsidR="00631602" w:rsidRDefault="00631602" w:rsidP="001D2037">
            <w:pPr>
              <w:pStyle w:val="a9"/>
              <w:spacing w:before="0" w:beforeAutospacing="0" w:after="0" w:afterAutospacing="0"/>
              <w:jc w:val="both"/>
            </w:pPr>
            <w:r w:rsidRPr="00631602">
              <w:rPr>
                <w:color w:val="000000"/>
              </w:rPr>
              <w:t>Э</w:t>
            </w:r>
            <w:r w:rsidRPr="00631602">
              <w:rPr>
                <w:rStyle w:val="aa"/>
                <w:color w:val="000000"/>
              </w:rPr>
              <w:t xml:space="preserve">кспертная сессия: </w:t>
            </w:r>
            <w:r w:rsidR="001D2037" w:rsidRPr="00631602">
              <w:t>Методы преподавания: пассивные, активные, интерактивные</w:t>
            </w:r>
            <w:r w:rsidR="001D2037">
              <w:t>.</w:t>
            </w:r>
            <w:r w:rsidR="001D2037" w:rsidRPr="005A5177">
              <w:t xml:space="preserve"> Характеристика активных методов обучения</w:t>
            </w:r>
            <w:r w:rsidR="001D2037" w:rsidRPr="00631602">
              <w:t>, ограничения использования интерактивных методов.</w:t>
            </w:r>
            <w:r w:rsidR="001D2037">
              <w:t xml:space="preserve"> </w:t>
            </w:r>
            <w:r w:rsidR="006929E1" w:rsidRPr="006929E1">
              <w:t>Интерактивные методы обучения как средство формирования ключевых компетенций</w:t>
            </w:r>
            <w:r w:rsidR="006929E1">
              <w:t xml:space="preserve"> студентов.</w:t>
            </w:r>
            <w:r w:rsidR="006929E1" w:rsidRPr="00631602">
              <w:t xml:space="preserve"> </w:t>
            </w:r>
            <w:r w:rsidRPr="00631602">
              <w:t xml:space="preserve">Современные требования </w:t>
            </w:r>
            <w:r w:rsidR="00B9784B">
              <w:t xml:space="preserve">стандартов обучения </w:t>
            </w:r>
            <w:r w:rsidR="00533FAA">
              <w:t>к преподаванию.</w:t>
            </w:r>
            <w:r w:rsidR="00CB7E1B">
              <w:t xml:space="preserve"> Преимущества </w:t>
            </w:r>
            <w:r w:rsidR="00CB7E1B" w:rsidRPr="00631602">
              <w:t>интерактивных методов</w:t>
            </w:r>
            <w:r w:rsidR="00CB7E1B">
              <w:t>.</w:t>
            </w:r>
          </w:p>
          <w:p w:rsidR="00533FAA" w:rsidRPr="00631602" w:rsidRDefault="00533FAA" w:rsidP="00533FAA">
            <w:pPr>
              <w:pStyle w:val="a9"/>
              <w:spacing w:before="0" w:beforeAutospacing="0" w:after="0" w:afterAutospacing="0"/>
              <w:jc w:val="both"/>
            </w:pPr>
            <w:r>
              <w:rPr>
                <w:b/>
                <w:color w:val="000000"/>
              </w:rPr>
              <w:t>Микро-т</w:t>
            </w:r>
            <w:r w:rsidRPr="00631602">
              <w:rPr>
                <w:b/>
                <w:color w:val="000000"/>
              </w:rPr>
              <w:t>ренинг</w:t>
            </w:r>
            <w:r w:rsidRPr="00631602">
              <w:t xml:space="preserve">: </w:t>
            </w:r>
            <w:r>
              <w:t>проведение</w:t>
            </w:r>
            <w:r w:rsidRPr="006316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идентификации</w:t>
            </w:r>
            <w:r w:rsidRPr="00631602">
              <w:rPr>
                <w:color w:val="000000"/>
              </w:rPr>
              <w:t xml:space="preserve"> </w:t>
            </w:r>
            <w:r w:rsidRPr="00631602">
              <w:t>интерактивных методов</w:t>
            </w:r>
            <w:r>
              <w:t>.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10.15-11.50</w:t>
            </w:r>
          </w:p>
        </w:tc>
        <w:tc>
          <w:tcPr>
            <w:tcW w:w="4345" w:type="pct"/>
          </w:tcPr>
          <w:p w:rsidR="00631602" w:rsidRPr="00631602" w:rsidRDefault="00631602" w:rsidP="00533FA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631602">
              <w:rPr>
                <w:color w:val="000000"/>
              </w:rPr>
              <w:t>Э</w:t>
            </w:r>
            <w:r w:rsidRPr="00631602">
              <w:rPr>
                <w:rStyle w:val="aa"/>
                <w:color w:val="000000"/>
              </w:rPr>
              <w:t xml:space="preserve">кспертная сессия: </w:t>
            </w:r>
            <w:r w:rsidR="001D2037">
              <w:t xml:space="preserve">Геймификация. Игровое моделирование процессов. </w:t>
            </w:r>
            <w:r w:rsidRPr="00631602">
              <w:rPr>
                <w:color w:val="000000"/>
              </w:rPr>
              <w:t xml:space="preserve">Классификация </w:t>
            </w:r>
            <w:r w:rsidRPr="00631602">
              <w:t>интерактивных методов.</w:t>
            </w:r>
            <w:r w:rsidR="001D2037">
              <w:t xml:space="preserve"> </w:t>
            </w:r>
            <w:r w:rsidR="009938AC" w:rsidRPr="009938AC">
              <w:rPr>
                <w:rStyle w:val="aa"/>
                <w:b w:val="0"/>
                <w:color w:val="000000"/>
              </w:rPr>
              <w:t>Признаки интерактивности.</w:t>
            </w:r>
            <w:r w:rsidR="009938AC">
              <w:rPr>
                <w:rStyle w:val="aa"/>
                <w:color w:val="000000"/>
              </w:rPr>
              <w:t xml:space="preserve"> </w:t>
            </w:r>
            <w:r w:rsidR="004752B3">
              <w:t>К</w:t>
            </w:r>
            <w:r w:rsidR="004752B3" w:rsidRPr="00EE582E">
              <w:t>оммуникативно-поведенческие приемы работы с аудиторией</w:t>
            </w:r>
            <w:r w:rsidR="004752B3">
              <w:t>.</w:t>
            </w:r>
          </w:p>
          <w:p w:rsidR="00631602" w:rsidRPr="00631602" w:rsidRDefault="00631602" w:rsidP="004752B3">
            <w:pPr>
              <w:pStyle w:val="a9"/>
              <w:spacing w:before="0" w:beforeAutospacing="0" w:after="0" w:afterAutospacing="0"/>
            </w:pPr>
            <w:r w:rsidRPr="00631602">
              <w:rPr>
                <w:b/>
                <w:color w:val="000000"/>
              </w:rPr>
              <w:t>Тренинг</w:t>
            </w:r>
            <w:r w:rsidRPr="00631602">
              <w:t xml:space="preserve">: </w:t>
            </w:r>
            <w:r w:rsidR="004752B3">
              <w:t>проведение</w:t>
            </w:r>
            <w:r w:rsidR="004752B3" w:rsidRPr="00631602">
              <w:rPr>
                <w:color w:val="000000"/>
              </w:rPr>
              <w:t xml:space="preserve"> </w:t>
            </w:r>
            <w:r w:rsidR="004752B3">
              <w:rPr>
                <w:color w:val="000000"/>
              </w:rPr>
              <w:t>к</w:t>
            </w:r>
            <w:r w:rsidR="004752B3" w:rsidRPr="00631602">
              <w:rPr>
                <w:color w:val="000000"/>
              </w:rPr>
              <w:t>лассификаци</w:t>
            </w:r>
            <w:r w:rsidR="004752B3">
              <w:rPr>
                <w:color w:val="000000"/>
              </w:rPr>
              <w:t>и</w:t>
            </w:r>
            <w:r w:rsidR="004752B3" w:rsidRPr="00631602">
              <w:rPr>
                <w:color w:val="000000"/>
              </w:rPr>
              <w:t xml:space="preserve"> </w:t>
            </w:r>
            <w:r w:rsidR="004752B3" w:rsidRPr="00631602">
              <w:t>интерактивных методов</w:t>
            </w:r>
            <w:r w:rsidR="004752B3">
              <w:t>.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11.50-12.00</w:t>
            </w:r>
          </w:p>
        </w:tc>
        <w:tc>
          <w:tcPr>
            <w:tcW w:w="4345" w:type="pct"/>
          </w:tcPr>
          <w:p w:rsidR="00631602" w:rsidRPr="00631602" w:rsidRDefault="00631602" w:rsidP="003C3D13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631602">
              <w:rPr>
                <w:bCs/>
              </w:rPr>
              <w:t>Кофе-пауза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12.00- 13.35</w:t>
            </w:r>
          </w:p>
        </w:tc>
        <w:tc>
          <w:tcPr>
            <w:tcW w:w="4345" w:type="pct"/>
          </w:tcPr>
          <w:p w:rsidR="00533FAA" w:rsidRPr="000B640D" w:rsidRDefault="00533FAA" w:rsidP="00533FAA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31602">
              <w:rPr>
                <w:b/>
                <w:color w:val="000000"/>
              </w:rPr>
              <w:t>Э</w:t>
            </w:r>
            <w:r w:rsidRPr="00631602">
              <w:rPr>
                <w:rStyle w:val="aa"/>
                <w:color w:val="000000"/>
              </w:rPr>
              <w:t>кспертная сессия:</w:t>
            </w:r>
            <w:r>
              <w:rPr>
                <w:rStyle w:val="aa"/>
                <w:color w:val="000000"/>
              </w:rPr>
              <w:t xml:space="preserve"> </w:t>
            </w:r>
            <w:r w:rsidRPr="00533FAA">
              <w:rPr>
                <w:rStyle w:val="aa"/>
                <w:b w:val="0"/>
                <w:color w:val="000000"/>
              </w:rPr>
              <w:t>И</w:t>
            </w:r>
            <w:r w:rsidRPr="000B640D">
              <w:rPr>
                <w:color w:val="000000"/>
              </w:rPr>
              <w:t>нтерактивная лекция</w:t>
            </w:r>
            <w:r>
              <w:rPr>
                <w:color w:val="000000"/>
              </w:rPr>
              <w:t>: обзор и характеристика элементов. Классификация лекций. Организационные методики построение лекций.</w:t>
            </w:r>
          </w:p>
          <w:p w:rsidR="00533FAA" w:rsidRPr="00631602" w:rsidRDefault="00533FAA" w:rsidP="00533FAA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631602">
              <w:rPr>
                <w:b/>
                <w:color w:val="000000"/>
              </w:rPr>
              <w:t>Э</w:t>
            </w:r>
            <w:r w:rsidRPr="00631602">
              <w:rPr>
                <w:rStyle w:val="aa"/>
                <w:color w:val="000000"/>
              </w:rPr>
              <w:t>кспертная сессия:</w:t>
            </w:r>
            <w:r w:rsidRPr="00631602">
              <w:rPr>
                <w:color w:val="202020"/>
                <w:spacing w:val="3"/>
              </w:rPr>
              <w:t xml:space="preserve"> </w:t>
            </w:r>
            <w:r w:rsidRPr="000E42ED">
              <w:rPr>
                <w:color w:val="000000"/>
              </w:rPr>
              <w:t>Алгоритм проведения интерактивного занятия</w:t>
            </w:r>
            <w:r w:rsidRPr="00631602">
              <w:rPr>
                <w:color w:val="202020"/>
                <w:spacing w:val="3"/>
              </w:rPr>
              <w:t>.</w:t>
            </w:r>
          </w:p>
          <w:p w:rsidR="00631602" w:rsidRPr="00631602" w:rsidRDefault="00533FAA" w:rsidP="00CB7E1B">
            <w:pPr>
              <w:shd w:val="clear" w:color="auto" w:fill="FFFFFF"/>
              <w:jc w:val="both"/>
            </w:pPr>
            <w:r w:rsidRPr="00631602">
              <w:rPr>
                <w:b/>
                <w:color w:val="000000"/>
              </w:rPr>
              <w:t>Тренинг</w:t>
            </w:r>
            <w:r w:rsidRPr="00631602">
              <w:t xml:space="preserve">: </w:t>
            </w:r>
            <w:r>
              <w:t>Р</w:t>
            </w:r>
            <w:r>
              <w:rPr>
                <w:color w:val="000000"/>
              </w:rPr>
              <w:t xml:space="preserve">азработка </w:t>
            </w:r>
            <w:r w:rsidR="00CB7E1B">
              <w:rPr>
                <w:color w:val="000000"/>
              </w:rPr>
              <w:t xml:space="preserve">и презентация </w:t>
            </w:r>
            <w:r>
              <w:rPr>
                <w:color w:val="000000"/>
              </w:rPr>
              <w:t xml:space="preserve">фрагментов </w:t>
            </w:r>
            <w:r w:rsidR="00CB7E1B">
              <w:rPr>
                <w:color w:val="000000"/>
              </w:rPr>
              <w:t>интерактивной лекции</w:t>
            </w:r>
            <w:r>
              <w:rPr>
                <w:color w:val="000000"/>
              </w:rPr>
              <w:t>.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13.35-14.10</w:t>
            </w:r>
          </w:p>
        </w:tc>
        <w:tc>
          <w:tcPr>
            <w:tcW w:w="4345" w:type="pct"/>
          </w:tcPr>
          <w:p w:rsidR="00631602" w:rsidRPr="00631602" w:rsidRDefault="00631602" w:rsidP="003C3D13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631602">
              <w:rPr>
                <w:bCs/>
              </w:rPr>
              <w:t>Обед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14.10-15.45</w:t>
            </w:r>
          </w:p>
        </w:tc>
        <w:tc>
          <w:tcPr>
            <w:tcW w:w="4345" w:type="pct"/>
          </w:tcPr>
          <w:p w:rsidR="00631602" w:rsidRPr="00631602" w:rsidRDefault="00533FAA" w:rsidP="00CB7E1B">
            <w:pPr>
              <w:pStyle w:val="a9"/>
              <w:spacing w:before="0" w:beforeAutospacing="0" w:after="0" w:afterAutospacing="0"/>
            </w:pPr>
            <w:r w:rsidRPr="00631602">
              <w:rPr>
                <w:b/>
                <w:color w:val="000000"/>
              </w:rPr>
              <w:t>Э</w:t>
            </w:r>
            <w:r w:rsidRPr="00631602">
              <w:rPr>
                <w:rStyle w:val="aa"/>
                <w:color w:val="000000"/>
              </w:rPr>
              <w:t xml:space="preserve">кспертная сессия: </w:t>
            </w:r>
            <w:r w:rsidRPr="00A94AE3">
              <w:rPr>
                <w:rStyle w:val="aa"/>
                <w:b w:val="0"/>
                <w:color w:val="000000"/>
              </w:rPr>
              <w:t>И</w:t>
            </w:r>
            <w:r>
              <w:rPr>
                <w:rStyle w:val="aa"/>
                <w:b w:val="0"/>
                <w:color w:val="000000"/>
              </w:rPr>
              <w:t>ные и</w:t>
            </w:r>
            <w:r w:rsidRPr="00A94AE3">
              <w:rPr>
                <w:rStyle w:val="aa"/>
                <w:b w:val="0"/>
                <w:color w:val="000000"/>
              </w:rPr>
              <w:t>нтерактивные формы:</w:t>
            </w:r>
            <w:r>
              <w:rPr>
                <w:rStyle w:val="aa"/>
                <w:b w:val="0"/>
                <w:color w:val="000000"/>
              </w:rPr>
              <w:t xml:space="preserve"> </w:t>
            </w:r>
            <w:r w:rsidR="00CB7E1B">
              <w:rPr>
                <w:color w:val="000000"/>
              </w:rPr>
              <w:t>д</w:t>
            </w:r>
            <w:r w:rsidR="00CB7E1B" w:rsidRPr="000E42ED">
              <w:rPr>
                <w:color w:val="000000"/>
              </w:rPr>
              <w:t>еловые и ролевые игры</w:t>
            </w:r>
            <w:r w:rsidR="00CB7E1B">
              <w:rPr>
                <w:color w:val="000000"/>
              </w:rPr>
              <w:t xml:space="preserve">; </w:t>
            </w:r>
            <w:proofErr w:type="spellStart"/>
            <w:proofErr w:type="gramStart"/>
            <w:r w:rsidR="00CB7E1B">
              <w:rPr>
                <w:color w:val="000000"/>
              </w:rPr>
              <w:t>с</w:t>
            </w:r>
            <w:proofErr w:type="gramEnd"/>
            <w:r w:rsidR="00CB7E1B" w:rsidRPr="000E42ED">
              <w:rPr>
                <w:color w:val="000000"/>
              </w:rPr>
              <w:t>ase-study</w:t>
            </w:r>
            <w:proofErr w:type="spellEnd"/>
            <w:r w:rsidR="00CB7E1B">
              <w:rPr>
                <w:color w:val="000000"/>
              </w:rPr>
              <w:t xml:space="preserve">; экскурсия, лабораторная работа, </w:t>
            </w:r>
            <w:r>
              <w:rPr>
                <w:rStyle w:val="aa"/>
                <w:b w:val="0"/>
                <w:color w:val="000000"/>
              </w:rPr>
              <w:t>к</w:t>
            </w:r>
            <w:r w:rsidRPr="000E42ED">
              <w:rPr>
                <w:color w:val="000000"/>
              </w:rPr>
              <w:t>руглый стол (дискуссия, дебаты)</w:t>
            </w:r>
            <w:r>
              <w:rPr>
                <w:color w:val="000000"/>
              </w:rPr>
              <w:t>; мозговой штурм; м</w:t>
            </w:r>
            <w:r w:rsidRPr="000E42ED">
              <w:rPr>
                <w:color w:val="000000"/>
              </w:rPr>
              <w:t>астер</w:t>
            </w:r>
            <w:r>
              <w:rPr>
                <w:color w:val="000000"/>
              </w:rPr>
              <w:t>-</w:t>
            </w:r>
            <w:r w:rsidRPr="000E42ED">
              <w:rPr>
                <w:color w:val="000000"/>
              </w:rPr>
              <w:t>класс</w:t>
            </w:r>
            <w:r>
              <w:rPr>
                <w:color w:val="000000"/>
              </w:rPr>
              <w:t xml:space="preserve"> и другие.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15.55-17.30</w:t>
            </w:r>
          </w:p>
        </w:tc>
        <w:tc>
          <w:tcPr>
            <w:tcW w:w="4345" w:type="pct"/>
          </w:tcPr>
          <w:p w:rsidR="00631602" w:rsidRPr="00631602" w:rsidRDefault="00631602" w:rsidP="00CB7E1B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 w:rsidRPr="00631602">
              <w:rPr>
                <w:b/>
                <w:color w:val="000000"/>
              </w:rPr>
              <w:t>Тренинг</w:t>
            </w:r>
            <w:r w:rsidRPr="00631602">
              <w:t xml:space="preserve">: </w:t>
            </w:r>
            <w:r w:rsidR="00533FAA">
              <w:t>Разработка, п</w:t>
            </w:r>
            <w:r w:rsidR="00227203">
              <w:t xml:space="preserve">резентация и обсуждение </w:t>
            </w:r>
            <w:r w:rsidR="00533FAA">
              <w:t xml:space="preserve">различных форм </w:t>
            </w:r>
            <w:r w:rsidR="00227203" w:rsidRPr="000E42ED">
              <w:rPr>
                <w:color w:val="000000"/>
              </w:rPr>
              <w:t>интерактивн</w:t>
            </w:r>
            <w:r w:rsidR="00CB7E1B">
              <w:rPr>
                <w:color w:val="000000"/>
              </w:rPr>
              <w:t>ых</w:t>
            </w:r>
            <w:r w:rsidR="00227203" w:rsidRPr="000E42ED">
              <w:rPr>
                <w:color w:val="000000"/>
              </w:rPr>
              <w:t xml:space="preserve"> заняти</w:t>
            </w:r>
            <w:r w:rsidR="00CB7E1B">
              <w:rPr>
                <w:color w:val="000000"/>
              </w:rPr>
              <w:t>й</w:t>
            </w:r>
            <w:r w:rsidRPr="00631602">
              <w:rPr>
                <w:color w:val="000000"/>
              </w:rPr>
              <w:t>.</w:t>
            </w:r>
          </w:p>
        </w:tc>
      </w:tr>
      <w:tr w:rsidR="00631602" w:rsidTr="00631602">
        <w:tc>
          <w:tcPr>
            <w:tcW w:w="655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17.40- 19.15</w:t>
            </w:r>
          </w:p>
        </w:tc>
        <w:tc>
          <w:tcPr>
            <w:tcW w:w="4345" w:type="pct"/>
          </w:tcPr>
          <w:p w:rsidR="006929E1" w:rsidRPr="00631602" w:rsidRDefault="006929E1" w:rsidP="006929E1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631602">
              <w:rPr>
                <w:b/>
                <w:color w:val="000000"/>
              </w:rPr>
              <w:t>Э</w:t>
            </w:r>
            <w:r w:rsidRPr="00631602">
              <w:rPr>
                <w:rStyle w:val="aa"/>
                <w:color w:val="000000"/>
              </w:rPr>
              <w:t>кспертная сессия:</w:t>
            </w:r>
            <w:r w:rsidRPr="00631602">
              <w:rPr>
                <w:color w:val="202020"/>
                <w:spacing w:val="3"/>
              </w:rPr>
              <w:t xml:space="preserve"> </w:t>
            </w:r>
            <w:r>
              <w:rPr>
                <w:color w:val="202020"/>
                <w:spacing w:val="3"/>
              </w:rPr>
              <w:t>Разминка, обратная связь, как элементы занятия.</w:t>
            </w:r>
          </w:p>
          <w:p w:rsidR="00631602" w:rsidRPr="00631602" w:rsidRDefault="00227203" w:rsidP="00227203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227203">
              <w:rPr>
                <w:b/>
                <w:color w:val="000000"/>
              </w:rPr>
              <w:t>Деловая игра</w:t>
            </w:r>
            <w:r w:rsidR="00631602" w:rsidRPr="00631602">
              <w:rPr>
                <w:rStyle w:val="aa"/>
                <w:color w:val="000000"/>
              </w:rPr>
              <w:t>:</w:t>
            </w:r>
            <w:r>
              <w:rPr>
                <w:rStyle w:val="aa"/>
                <w:color w:val="000000"/>
              </w:rPr>
              <w:t xml:space="preserve"> </w:t>
            </w:r>
            <w:r w:rsidRPr="00227203">
              <w:rPr>
                <w:rStyle w:val="aa"/>
                <w:b w:val="0"/>
                <w:color w:val="000000"/>
              </w:rPr>
              <w:t xml:space="preserve">Организация и проведение </w:t>
            </w:r>
            <w:r>
              <w:rPr>
                <w:rStyle w:val="aa"/>
                <w:b w:val="0"/>
                <w:color w:val="000000"/>
              </w:rPr>
              <w:t>интерактивной экскурсии (отработка организационных методик)</w:t>
            </w:r>
            <w:r w:rsidR="00631602" w:rsidRPr="00227203">
              <w:rPr>
                <w:b/>
                <w:bCs/>
              </w:rPr>
              <w:t>.</w:t>
            </w:r>
          </w:p>
        </w:tc>
      </w:tr>
    </w:tbl>
    <w:p w:rsidR="00631602" w:rsidRPr="00445454" w:rsidRDefault="00631602" w:rsidP="00631602">
      <w:pPr>
        <w:spacing w:before="120" w:after="120"/>
        <w:jc w:val="center"/>
      </w:pPr>
      <w:r w:rsidRPr="00445454">
        <w:t>День 2</w:t>
      </w:r>
      <w:r w:rsidR="00533FAA">
        <w:t xml:space="preserve"> </w:t>
      </w:r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1298"/>
        <w:gridCol w:w="8449"/>
      </w:tblGrid>
      <w:tr w:rsidR="00631602" w:rsidRPr="008E5C57" w:rsidTr="00227203">
        <w:tc>
          <w:tcPr>
            <w:tcW w:w="666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8.30-10.05</w:t>
            </w:r>
          </w:p>
        </w:tc>
        <w:tc>
          <w:tcPr>
            <w:tcW w:w="4334" w:type="pct"/>
          </w:tcPr>
          <w:p w:rsidR="000B640D" w:rsidRPr="000B640D" w:rsidRDefault="000B640D" w:rsidP="00227203">
            <w:r w:rsidRPr="00445454">
              <w:rPr>
                <w:color w:val="000000"/>
                <w:sz w:val="22"/>
                <w:szCs w:val="22"/>
              </w:rPr>
              <w:t>Э</w:t>
            </w:r>
            <w:r w:rsidRPr="00445454">
              <w:rPr>
                <w:rStyle w:val="aa"/>
                <w:color w:val="000000"/>
                <w:sz w:val="22"/>
                <w:szCs w:val="22"/>
              </w:rPr>
              <w:t>кспертная сессия:</w:t>
            </w:r>
            <w:r>
              <w:rPr>
                <w:rStyle w:val="aa"/>
                <w:color w:val="000000"/>
                <w:sz w:val="22"/>
                <w:szCs w:val="22"/>
              </w:rPr>
              <w:t xml:space="preserve"> </w:t>
            </w:r>
            <w:r w:rsidRPr="000B640D">
              <w:t>Основные правила организации интерактивного обучения</w:t>
            </w:r>
            <w:r>
              <w:t>.</w:t>
            </w:r>
            <w:r w:rsidR="00CB7E1B">
              <w:t xml:space="preserve"> Ошибки проведения </w:t>
            </w:r>
            <w:r w:rsidR="00CB7E1B" w:rsidRPr="000B640D">
              <w:t>интерактивного</w:t>
            </w:r>
            <w:r w:rsidR="00CB7E1B">
              <w:t xml:space="preserve"> занятия.</w:t>
            </w:r>
          </w:p>
          <w:p w:rsidR="00631602" w:rsidRPr="00445454" w:rsidRDefault="00631602" w:rsidP="00227203">
            <w:pPr>
              <w:rPr>
                <w:color w:val="202020"/>
                <w:sz w:val="22"/>
                <w:szCs w:val="22"/>
              </w:rPr>
            </w:pPr>
            <w:r w:rsidRPr="00445454">
              <w:rPr>
                <w:color w:val="000000"/>
                <w:sz w:val="22"/>
                <w:szCs w:val="22"/>
              </w:rPr>
              <w:t>Э</w:t>
            </w:r>
            <w:r w:rsidRPr="00445454">
              <w:rPr>
                <w:rStyle w:val="aa"/>
                <w:color w:val="000000"/>
                <w:sz w:val="22"/>
                <w:szCs w:val="22"/>
              </w:rPr>
              <w:t xml:space="preserve">кспертная сессия: </w:t>
            </w:r>
            <w:r w:rsidR="00227203" w:rsidRPr="005A5177">
              <w:t>Понятие кейса</w:t>
            </w:r>
            <w:r w:rsidR="00227203">
              <w:t xml:space="preserve">. </w:t>
            </w:r>
            <w:r w:rsidR="00227203" w:rsidRPr="005A5177">
              <w:t>Особенности разработки и применения метода  кейсов</w:t>
            </w:r>
            <w:r w:rsidR="00227203">
              <w:t xml:space="preserve">. </w:t>
            </w:r>
            <w:r w:rsidR="00227203" w:rsidRPr="005A5177">
              <w:t>Технология создания кейсов</w:t>
            </w:r>
            <w:r w:rsidR="00227203">
              <w:t xml:space="preserve">. </w:t>
            </w:r>
            <w:r w:rsidR="00227203" w:rsidRPr="005A5177">
              <w:t>Процесс использования кейсов</w:t>
            </w:r>
            <w:r w:rsidR="00227203">
              <w:t>.</w:t>
            </w:r>
          </w:p>
          <w:p w:rsidR="00631602" w:rsidRPr="00445454" w:rsidRDefault="00631602" w:rsidP="00227203">
            <w:pPr>
              <w:pStyle w:val="a9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445454">
              <w:rPr>
                <w:b/>
                <w:color w:val="000000"/>
                <w:sz w:val="22"/>
                <w:szCs w:val="22"/>
              </w:rPr>
              <w:t>Тренинг</w:t>
            </w:r>
            <w:r w:rsidRPr="00445454">
              <w:rPr>
                <w:sz w:val="22"/>
                <w:szCs w:val="22"/>
              </w:rPr>
              <w:t xml:space="preserve">: </w:t>
            </w:r>
            <w:r w:rsidRPr="00227203">
              <w:t xml:space="preserve">Определение </w:t>
            </w:r>
            <w:r w:rsidR="00227203" w:rsidRPr="00227203">
              <w:t>возможностей использования кейсов в рамках образовательной программы.</w:t>
            </w:r>
          </w:p>
        </w:tc>
      </w:tr>
      <w:tr w:rsidR="00631602" w:rsidRPr="008E5C57" w:rsidTr="00227203">
        <w:tc>
          <w:tcPr>
            <w:tcW w:w="666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10.15-11.50</w:t>
            </w:r>
          </w:p>
        </w:tc>
        <w:tc>
          <w:tcPr>
            <w:tcW w:w="4334" w:type="pct"/>
          </w:tcPr>
          <w:p w:rsidR="000B640D" w:rsidRDefault="00631602" w:rsidP="000B640D">
            <w:r w:rsidRPr="00227203">
              <w:rPr>
                <w:color w:val="000000"/>
              </w:rPr>
              <w:t>Э</w:t>
            </w:r>
            <w:r w:rsidRPr="00227203">
              <w:rPr>
                <w:rStyle w:val="aa"/>
                <w:color w:val="000000"/>
              </w:rPr>
              <w:t xml:space="preserve">кспертная сессия: </w:t>
            </w:r>
            <w:r w:rsidR="00CB7E1B" w:rsidRPr="005A5177">
              <w:t xml:space="preserve">Сущность </w:t>
            </w:r>
            <w:r w:rsidR="00CB7E1B">
              <w:t xml:space="preserve">и виды </w:t>
            </w:r>
            <w:r w:rsidR="00CB7E1B" w:rsidRPr="005A5177">
              <w:t>делов</w:t>
            </w:r>
            <w:r w:rsidR="00CB7E1B">
              <w:t>ых</w:t>
            </w:r>
            <w:r w:rsidR="00CB7E1B" w:rsidRPr="005A5177">
              <w:t xml:space="preserve"> игр</w:t>
            </w:r>
            <w:r w:rsidR="00CB7E1B">
              <w:t xml:space="preserve">. </w:t>
            </w:r>
            <w:r w:rsidR="00227203" w:rsidRPr="005A5177">
              <w:t>Моделирование деловых игр</w:t>
            </w:r>
            <w:r w:rsidR="000B640D">
              <w:t xml:space="preserve">. </w:t>
            </w:r>
            <w:r w:rsidR="00227203" w:rsidRPr="005A5177">
              <w:t>Технология создания</w:t>
            </w:r>
            <w:r w:rsidR="000B640D">
              <w:t>, п</w:t>
            </w:r>
            <w:r w:rsidR="00227203" w:rsidRPr="005A5177">
              <w:t>роцесс пр</w:t>
            </w:r>
            <w:r w:rsidR="000B640D">
              <w:t>оведения</w:t>
            </w:r>
            <w:r w:rsidR="00227203" w:rsidRPr="005A5177">
              <w:t xml:space="preserve"> деловой игры</w:t>
            </w:r>
            <w:r w:rsidR="001D2037">
              <w:t>.</w:t>
            </w:r>
          </w:p>
          <w:p w:rsidR="00631602" w:rsidRPr="00227203" w:rsidRDefault="00631602" w:rsidP="000B640D">
            <w:r w:rsidRPr="00227203">
              <w:rPr>
                <w:b/>
                <w:color w:val="000000"/>
              </w:rPr>
              <w:t>Тренинг</w:t>
            </w:r>
            <w:r w:rsidRPr="00227203">
              <w:t>:</w:t>
            </w:r>
            <w:r w:rsidR="000B640D">
              <w:t xml:space="preserve"> игровое моделирование по задаче.</w:t>
            </w:r>
          </w:p>
        </w:tc>
      </w:tr>
      <w:tr w:rsidR="00631602" w:rsidRPr="008E5C57" w:rsidTr="00227203">
        <w:tc>
          <w:tcPr>
            <w:tcW w:w="666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11.50-12.00</w:t>
            </w:r>
          </w:p>
        </w:tc>
        <w:tc>
          <w:tcPr>
            <w:tcW w:w="4334" w:type="pct"/>
          </w:tcPr>
          <w:p w:rsidR="00631602" w:rsidRPr="00227203" w:rsidRDefault="00631602" w:rsidP="003C3D13">
            <w:pPr>
              <w:pStyle w:val="a9"/>
              <w:spacing w:before="0" w:beforeAutospacing="0" w:after="0" w:afterAutospacing="0" w:line="23" w:lineRule="atLeast"/>
              <w:rPr>
                <w:bCs/>
              </w:rPr>
            </w:pPr>
            <w:r w:rsidRPr="00227203">
              <w:rPr>
                <w:bCs/>
              </w:rPr>
              <w:t>Кофе-пауза</w:t>
            </w:r>
          </w:p>
        </w:tc>
      </w:tr>
      <w:tr w:rsidR="00631602" w:rsidRPr="008E5C57" w:rsidTr="00227203">
        <w:tc>
          <w:tcPr>
            <w:tcW w:w="666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12.00- 13.35</w:t>
            </w:r>
          </w:p>
        </w:tc>
        <w:tc>
          <w:tcPr>
            <w:tcW w:w="4334" w:type="pct"/>
          </w:tcPr>
          <w:p w:rsidR="00631602" w:rsidRPr="000B640D" w:rsidRDefault="00631602" w:rsidP="003C3D13">
            <w:pPr>
              <w:pStyle w:val="a9"/>
              <w:spacing w:before="0" w:beforeAutospacing="0" w:after="0" w:afterAutospacing="0" w:line="23" w:lineRule="atLeast"/>
              <w:rPr>
                <w:rStyle w:val="aa"/>
                <w:b w:val="0"/>
                <w:color w:val="000000"/>
              </w:rPr>
            </w:pPr>
            <w:r w:rsidRPr="00227203">
              <w:rPr>
                <w:b/>
                <w:color w:val="000000"/>
              </w:rPr>
              <w:t>Э</w:t>
            </w:r>
            <w:r w:rsidRPr="00227203">
              <w:rPr>
                <w:rStyle w:val="aa"/>
                <w:color w:val="000000"/>
              </w:rPr>
              <w:t>кспертная сессия:</w:t>
            </w:r>
            <w:r w:rsidR="000B640D">
              <w:rPr>
                <w:rStyle w:val="aa"/>
                <w:color w:val="000000"/>
              </w:rPr>
              <w:t xml:space="preserve"> </w:t>
            </w:r>
            <w:r w:rsidR="001D2037" w:rsidRPr="00CB7E1B">
              <w:rPr>
                <w:rStyle w:val="aa"/>
                <w:b w:val="0"/>
                <w:color w:val="000000"/>
              </w:rPr>
              <w:t>О</w:t>
            </w:r>
            <w:r w:rsidR="000B640D" w:rsidRPr="000B640D">
              <w:rPr>
                <w:rStyle w:val="aa"/>
                <w:b w:val="0"/>
                <w:color w:val="000000"/>
              </w:rPr>
              <w:t>собенности</w:t>
            </w:r>
            <w:r w:rsidR="000B640D">
              <w:rPr>
                <w:rStyle w:val="aa"/>
                <w:color w:val="000000"/>
              </w:rPr>
              <w:t xml:space="preserve"> </w:t>
            </w:r>
            <w:r w:rsidR="000B640D">
              <w:rPr>
                <w:rStyle w:val="aa"/>
                <w:b w:val="0"/>
                <w:color w:val="000000"/>
              </w:rPr>
              <w:t>разработки творческого задания.</w:t>
            </w:r>
            <w:r w:rsidR="001D2037">
              <w:rPr>
                <w:rStyle w:val="aa"/>
                <w:b w:val="0"/>
                <w:color w:val="000000"/>
              </w:rPr>
              <w:t xml:space="preserve"> </w:t>
            </w:r>
            <w:r w:rsidR="001D2037">
              <w:t>Выполнение зачетных заданий. Презентация зачетной работы.</w:t>
            </w:r>
          </w:p>
          <w:p w:rsidR="000B640D" w:rsidRDefault="000B640D" w:rsidP="000B640D">
            <w:r w:rsidRPr="00227203">
              <w:rPr>
                <w:b/>
                <w:color w:val="000000"/>
              </w:rPr>
              <w:lastRenderedPageBreak/>
              <w:t>Э</w:t>
            </w:r>
            <w:r w:rsidRPr="00227203">
              <w:rPr>
                <w:rStyle w:val="aa"/>
                <w:color w:val="000000"/>
              </w:rPr>
              <w:t>кспертная сессия:</w:t>
            </w:r>
            <w:r>
              <w:rPr>
                <w:rStyle w:val="aa"/>
                <w:color w:val="000000"/>
              </w:rPr>
              <w:t xml:space="preserve"> </w:t>
            </w:r>
            <w:r w:rsidRPr="005A5177">
              <w:t xml:space="preserve">Тестовый контроль эффективности активного обучения. </w:t>
            </w:r>
            <w:r w:rsidR="006929E1">
              <w:t>Правила р</w:t>
            </w:r>
            <w:r w:rsidRPr="005A5177">
              <w:t>азработк</w:t>
            </w:r>
            <w:r w:rsidR="006929E1">
              <w:t>и</w:t>
            </w:r>
            <w:r w:rsidRPr="005A5177">
              <w:t xml:space="preserve"> тестового задания</w:t>
            </w:r>
            <w:r>
              <w:t>. Формы тестовых заданий.</w:t>
            </w:r>
          </w:p>
          <w:p w:rsidR="00631602" w:rsidRPr="00227203" w:rsidRDefault="00631602" w:rsidP="000B640D">
            <w:pPr>
              <w:pStyle w:val="a9"/>
              <w:spacing w:before="0" w:beforeAutospacing="0" w:after="0" w:afterAutospacing="0" w:line="23" w:lineRule="atLeast"/>
            </w:pPr>
            <w:r w:rsidRPr="00227203">
              <w:rPr>
                <w:b/>
                <w:color w:val="000000"/>
              </w:rPr>
              <w:t>Тренинг</w:t>
            </w:r>
            <w:r w:rsidRPr="00227203">
              <w:t xml:space="preserve">: </w:t>
            </w:r>
            <w:r w:rsidR="000B640D" w:rsidRPr="005A5177">
              <w:t xml:space="preserve">Разработка </w:t>
            </w:r>
            <w:r w:rsidR="009938AC">
              <w:t xml:space="preserve">и презентация </w:t>
            </w:r>
            <w:r w:rsidR="000B640D" w:rsidRPr="005A5177">
              <w:t>тестового задания</w:t>
            </w:r>
            <w:r w:rsidR="000B640D">
              <w:t>.</w:t>
            </w:r>
          </w:p>
        </w:tc>
      </w:tr>
      <w:tr w:rsidR="00631602" w:rsidRPr="008E5C57" w:rsidTr="00227203">
        <w:tc>
          <w:tcPr>
            <w:tcW w:w="666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lastRenderedPageBreak/>
              <w:t>13.35-14.10</w:t>
            </w:r>
          </w:p>
        </w:tc>
        <w:tc>
          <w:tcPr>
            <w:tcW w:w="4334" w:type="pct"/>
          </w:tcPr>
          <w:p w:rsidR="00631602" w:rsidRPr="00227203" w:rsidRDefault="00631602" w:rsidP="003C3D13">
            <w:pPr>
              <w:pStyle w:val="a9"/>
              <w:spacing w:before="0" w:beforeAutospacing="0" w:after="0" w:afterAutospacing="0" w:line="23" w:lineRule="atLeast"/>
              <w:rPr>
                <w:bCs/>
              </w:rPr>
            </w:pPr>
            <w:r w:rsidRPr="00227203">
              <w:rPr>
                <w:bCs/>
              </w:rPr>
              <w:t>Обед</w:t>
            </w:r>
          </w:p>
        </w:tc>
      </w:tr>
      <w:tr w:rsidR="00631602" w:rsidRPr="008E5C57" w:rsidTr="00227203">
        <w:tc>
          <w:tcPr>
            <w:tcW w:w="666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14.10-15.45</w:t>
            </w:r>
          </w:p>
        </w:tc>
        <w:tc>
          <w:tcPr>
            <w:tcW w:w="4334" w:type="pct"/>
          </w:tcPr>
          <w:p w:rsidR="00631602" w:rsidRPr="00227203" w:rsidRDefault="006929E1" w:rsidP="00533FAA">
            <w:pPr>
              <w:pStyle w:val="a9"/>
              <w:spacing w:before="0" w:beforeAutospacing="0" w:after="0" w:afterAutospacing="0" w:line="23" w:lineRule="atLeast"/>
              <w:jc w:val="both"/>
            </w:pPr>
            <w:r w:rsidRPr="00227203">
              <w:rPr>
                <w:b/>
                <w:color w:val="000000"/>
              </w:rPr>
              <w:t>Э</w:t>
            </w:r>
            <w:r w:rsidRPr="00227203">
              <w:rPr>
                <w:rStyle w:val="aa"/>
                <w:color w:val="000000"/>
              </w:rPr>
              <w:t>кспертная сессия:</w:t>
            </w:r>
            <w:r>
              <w:rPr>
                <w:rStyle w:val="aa"/>
                <w:color w:val="000000"/>
              </w:rPr>
              <w:t xml:space="preserve"> </w:t>
            </w:r>
            <w:r w:rsidRPr="006929E1">
              <w:rPr>
                <w:rStyle w:val="aa"/>
                <w:b w:val="0"/>
                <w:color w:val="000000"/>
              </w:rPr>
              <w:t>Визуализация</w:t>
            </w:r>
            <w:r w:rsidR="009938AC">
              <w:rPr>
                <w:rStyle w:val="aa"/>
                <w:b w:val="0"/>
                <w:color w:val="000000"/>
              </w:rPr>
              <w:t xml:space="preserve">, театрализация </w:t>
            </w:r>
            <w:r w:rsidRPr="006929E1">
              <w:rPr>
                <w:rStyle w:val="aa"/>
                <w:b w:val="0"/>
                <w:color w:val="000000"/>
              </w:rPr>
              <w:t xml:space="preserve">занятия. </w:t>
            </w:r>
            <w:r w:rsidR="009938AC">
              <w:rPr>
                <w:rStyle w:val="aa"/>
                <w:b w:val="0"/>
                <w:color w:val="000000"/>
              </w:rPr>
              <w:t xml:space="preserve">Тренерские компетенции преподавателя. </w:t>
            </w:r>
            <w:r>
              <w:rPr>
                <w:rStyle w:val="aa"/>
                <w:b w:val="0"/>
                <w:color w:val="000000"/>
              </w:rPr>
              <w:t xml:space="preserve">Трудности </w:t>
            </w:r>
            <w:r w:rsidR="009938AC">
              <w:rPr>
                <w:rStyle w:val="aa"/>
                <w:b w:val="0"/>
                <w:color w:val="000000"/>
              </w:rPr>
              <w:t xml:space="preserve">организации </w:t>
            </w:r>
            <w:r>
              <w:rPr>
                <w:rStyle w:val="aa"/>
                <w:b w:val="0"/>
                <w:color w:val="000000"/>
              </w:rPr>
              <w:t xml:space="preserve">и ошибки </w:t>
            </w:r>
            <w:r w:rsidR="009938AC">
              <w:rPr>
                <w:rStyle w:val="aa"/>
                <w:b w:val="0"/>
                <w:color w:val="000000"/>
              </w:rPr>
              <w:t xml:space="preserve">проведения </w:t>
            </w:r>
            <w:r>
              <w:rPr>
                <w:rStyle w:val="aa"/>
                <w:b w:val="0"/>
                <w:color w:val="000000"/>
              </w:rPr>
              <w:t>интерактивных занятий. П</w:t>
            </w:r>
            <w:r w:rsidRPr="006929E1">
              <w:rPr>
                <w:rStyle w:val="aa"/>
                <w:b w:val="0"/>
                <w:color w:val="000000"/>
              </w:rPr>
              <w:t>роверка</w:t>
            </w:r>
            <w:r>
              <w:rPr>
                <w:rStyle w:val="aa"/>
                <w:b w:val="0"/>
                <w:color w:val="000000"/>
              </w:rPr>
              <w:t xml:space="preserve"> компетенций.</w:t>
            </w:r>
          </w:p>
        </w:tc>
      </w:tr>
      <w:tr w:rsidR="00631602" w:rsidRPr="008E5C57" w:rsidTr="00227203">
        <w:tc>
          <w:tcPr>
            <w:tcW w:w="666" w:type="pct"/>
          </w:tcPr>
          <w:p w:rsidR="00631602" w:rsidRPr="00445454" w:rsidRDefault="00631602" w:rsidP="003C3D13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15.55-17.30</w:t>
            </w:r>
          </w:p>
        </w:tc>
        <w:tc>
          <w:tcPr>
            <w:tcW w:w="4334" w:type="pct"/>
          </w:tcPr>
          <w:p w:rsidR="00BD3E51" w:rsidRPr="00BD3E51" w:rsidRDefault="00BD3E51" w:rsidP="00533FAA">
            <w:pPr>
              <w:pStyle w:val="a9"/>
              <w:spacing w:before="0" w:beforeAutospacing="0" w:after="0" w:afterAutospacing="0" w:line="23" w:lineRule="atLeast"/>
              <w:jc w:val="both"/>
              <w:rPr>
                <w:color w:val="000000"/>
              </w:rPr>
            </w:pPr>
            <w:r w:rsidRPr="00227203">
              <w:rPr>
                <w:b/>
                <w:color w:val="000000"/>
              </w:rPr>
              <w:t>Э</w:t>
            </w:r>
            <w:r w:rsidRPr="00227203">
              <w:rPr>
                <w:rStyle w:val="aa"/>
                <w:color w:val="000000"/>
              </w:rPr>
              <w:t>кспертная сессия:</w:t>
            </w:r>
            <w:r>
              <w:rPr>
                <w:rStyle w:val="aa"/>
                <w:color w:val="000000"/>
              </w:rPr>
              <w:t xml:space="preserve"> </w:t>
            </w:r>
            <w:r>
              <w:rPr>
                <w:rStyle w:val="aa"/>
                <w:b w:val="0"/>
                <w:color w:val="000000"/>
              </w:rPr>
              <w:t xml:space="preserve">правила завершения </w:t>
            </w:r>
            <w:r w:rsidR="00533FAA">
              <w:rPr>
                <w:rStyle w:val="aa"/>
                <w:b w:val="0"/>
                <w:color w:val="000000"/>
              </w:rPr>
              <w:t xml:space="preserve">интерактивного </w:t>
            </w:r>
            <w:r>
              <w:rPr>
                <w:rStyle w:val="aa"/>
                <w:b w:val="0"/>
                <w:color w:val="000000"/>
              </w:rPr>
              <w:t>занятия. П</w:t>
            </w:r>
            <w:r w:rsidRPr="006929E1">
              <w:rPr>
                <w:rStyle w:val="aa"/>
                <w:b w:val="0"/>
                <w:color w:val="000000"/>
              </w:rPr>
              <w:t>роверка</w:t>
            </w:r>
            <w:r>
              <w:rPr>
                <w:rStyle w:val="aa"/>
                <w:b w:val="0"/>
                <w:color w:val="000000"/>
              </w:rPr>
              <w:t>, оценка компетенций.</w:t>
            </w:r>
          </w:p>
          <w:p w:rsidR="00631602" w:rsidRPr="00227203" w:rsidRDefault="001D2037" w:rsidP="001D2037">
            <w:pPr>
              <w:pStyle w:val="a9"/>
              <w:spacing w:before="0" w:beforeAutospacing="0" w:after="0" w:afterAutospacing="0" w:line="23" w:lineRule="atLeast"/>
              <w:rPr>
                <w:bCs/>
              </w:rPr>
            </w:pPr>
            <w:r>
              <w:rPr>
                <w:b/>
                <w:color w:val="000000"/>
              </w:rPr>
              <w:t>Тренинг</w:t>
            </w:r>
            <w:r w:rsidR="00631602" w:rsidRPr="00227203">
              <w:t xml:space="preserve">: </w:t>
            </w:r>
            <w:r>
              <w:t xml:space="preserve">подготовка </w:t>
            </w:r>
            <w:r w:rsidR="009938AC" w:rsidRPr="000B640D">
              <w:rPr>
                <w:rStyle w:val="aa"/>
                <w:b w:val="0"/>
                <w:color w:val="000000"/>
              </w:rPr>
              <w:t>конкурс</w:t>
            </w:r>
            <w:r>
              <w:rPr>
                <w:rStyle w:val="aa"/>
                <w:b w:val="0"/>
                <w:color w:val="000000"/>
              </w:rPr>
              <w:t>ных работ</w:t>
            </w:r>
            <w:r w:rsidR="009938AC" w:rsidRPr="000B640D">
              <w:rPr>
                <w:rStyle w:val="aa"/>
                <w:b w:val="0"/>
                <w:color w:val="000000"/>
              </w:rPr>
              <w:t xml:space="preserve"> на лучшую </w:t>
            </w:r>
            <w:r w:rsidR="009938AC">
              <w:rPr>
                <w:rStyle w:val="aa"/>
                <w:b w:val="0"/>
                <w:color w:val="000000"/>
              </w:rPr>
              <w:t xml:space="preserve">версию </w:t>
            </w:r>
            <w:r>
              <w:rPr>
                <w:rStyle w:val="aa"/>
                <w:b w:val="0"/>
                <w:color w:val="000000"/>
              </w:rPr>
              <w:t>интерактивного занятия</w:t>
            </w:r>
            <w:r w:rsidR="009938AC" w:rsidRPr="000B640D">
              <w:rPr>
                <w:rStyle w:val="aa"/>
                <w:b w:val="0"/>
                <w:color w:val="000000"/>
              </w:rPr>
              <w:t xml:space="preserve"> по </w:t>
            </w:r>
            <w:r w:rsidR="009938AC">
              <w:rPr>
                <w:rStyle w:val="aa"/>
                <w:b w:val="0"/>
                <w:color w:val="000000"/>
              </w:rPr>
              <w:t xml:space="preserve">заданной </w:t>
            </w:r>
            <w:r w:rsidR="009938AC" w:rsidRPr="000B640D">
              <w:rPr>
                <w:rStyle w:val="aa"/>
                <w:b w:val="0"/>
                <w:color w:val="000000"/>
              </w:rPr>
              <w:t>теме</w:t>
            </w:r>
            <w:r w:rsidR="009938AC" w:rsidRPr="000B640D">
              <w:rPr>
                <w:b/>
                <w:color w:val="202020"/>
              </w:rPr>
              <w:t>.</w:t>
            </w:r>
          </w:p>
        </w:tc>
      </w:tr>
      <w:tr w:rsidR="00631602" w:rsidRPr="008E5C57" w:rsidTr="00227203">
        <w:tc>
          <w:tcPr>
            <w:tcW w:w="666" w:type="pct"/>
          </w:tcPr>
          <w:p w:rsidR="00631602" w:rsidRPr="00445454" w:rsidRDefault="00631602" w:rsidP="00533FAA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17.40- 19.</w:t>
            </w:r>
            <w:r w:rsidR="00533FA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334" w:type="pct"/>
          </w:tcPr>
          <w:p w:rsidR="00631602" w:rsidRPr="000B640D" w:rsidRDefault="00631602" w:rsidP="006C6731">
            <w:pPr>
              <w:pStyle w:val="a9"/>
              <w:spacing w:before="0" w:beforeAutospacing="0" w:after="0" w:afterAutospacing="0" w:line="23" w:lineRule="atLeast"/>
            </w:pPr>
            <w:r w:rsidRPr="00227203">
              <w:rPr>
                <w:b/>
                <w:color w:val="000000"/>
              </w:rPr>
              <w:t>Деловая игра</w:t>
            </w:r>
            <w:r w:rsidRPr="00227203">
              <w:t>: «</w:t>
            </w:r>
            <w:r w:rsidR="00BD3E51">
              <w:t>Проведение конкурса</w:t>
            </w:r>
            <w:r w:rsidR="00533FAA">
              <w:t xml:space="preserve"> на лучш</w:t>
            </w:r>
            <w:r w:rsidR="006C6731">
              <w:t>ее</w:t>
            </w:r>
            <w:r w:rsidR="00533FAA">
              <w:t xml:space="preserve"> интерактив</w:t>
            </w:r>
            <w:r w:rsidR="006C6731">
              <w:t>ное занятие</w:t>
            </w:r>
            <w:r w:rsidRPr="00227203">
              <w:t>».</w:t>
            </w:r>
          </w:p>
        </w:tc>
      </w:tr>
      <w:tr w:rsidR="00533FAA" w:rsidRPr="008E5C57" w:rsidTr="00227203">
        <w:tc>
          <w:tcPr>
            <w:tcW w:w="666" w:type="pct"/>
          </w:tcPr>
          <w:p w:rsidR="00533FAA" w:rsidRPr="00445454" w:rsidRDefault="00533FAA" w:rsidP="00533FAA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</w:t>
            </w:r>
            <w:r w:rsidRPr="0044545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</w:t>
            </w:r>
            <w:r w:rsidRPr="00445454">
              <w:rPr>
                <w:bCs/>
                <w:sz w:val="20"/>
                <w:szCs w:val="20"/>
              </w:rPr>
              <w:t>0- 19.15</w:t>
            </w:r>
          </w:p>
        </w:tc>
        <w:tc>
          <w:tcPr>
            <w:tcW w:w="4334" w:type="pct"/>
          </w:tcPr>
          <w:p w:rsidR="00533FAA" w:rsidRPr="00227203" w:rsidRDefault="00533FAA" w:rsidP="00BD3E51">
            <w:pPr>
              <w:pStyle w:val="a9"/>
              <w:spacing w:before="0" w:beforeAutospacing="0" w:after="0" w:afterAutospacing="0" w:line="23" w:lineRule="atLeast"/>
              <w:rPr>
                <w:b/>
                <w:color w:val="000000"/>
              </w:rPr>
            </w:pPr>
            <w:r w:rsidRPr="00227203">
              <w:t>Подведение итогов семинара. Индивидуальные консультации.</w:t>
            </w:r>
          </w:p>
        </w:tc>
      </w:tr>
    </w:tbl>
    <w:p w:rsidR="00631602" w:rsidRDefault="00631602" w:rsidP="00533FAA">
      <w:pPr>
        <w:spacing w:after="100" w:afterAutospacing="1"/>
        <w:rPr>
          <w:sz w:val="28"/>
          <w:szCs w:val="28"/>
        </w:rPr>
      </w:pPr>
    </w:p>
    <w:p w:rsidR="006C6731" w:rsidRDefault="00533FAA">
      <w:r>
        <w:t>Продолжительность семинара 1</w:t>
      </w:r>
      <w:r w:rsidR="0092238C">
        <w:t>8</w:t>
      </w:r>
      <w:r>
        <w:t xml:space="preserve"> часов.</w:t>
      </w:r>
    </w:p>
    <w:p w:rsidR="006C6731" w:rsidRDefault="006C6731">
      <w:pPr>
        <w:spacing w:after="200" w:line="276" w:lineRule="auto"/>
      </w:pPr>
    </w:p>
    <w:p w:rsidR="006C6731" w:rsidRPr="00445454" w:rsidRDefault="006C6731" w:rsidP="006C6731">
      <w:pPr>
        <w:spacing w:before="120" w:after="120"/>
        <w:jc w:val="center"/>
      </w:pPr>
      <w:r w:rsidRPr="00445454">
        <w:t>ПРОГРАММА СЕМИНАРА</w:t>
      </w:r>
      <w:r w:rsidR="00DA1D6C">
        <w:t xml:space="preserve"> </w:t>
      </w:r>
      <w:r w:rsidR="00DA1D6C" w:rsidRPr="00445454">
        <w:t>«</w:t>
      </w:r>
      <w:r w:rsidR="00DA1D6C">
        <w:t>ИНТЕРАКТИВНЫЕ МЕТОДЫ П</w:t>
      </w:r>
      <w:r w:rsidR="00DA1D6C" w:rsidRPr="00F71999">
        <w:t>РЕПОДАВАНИ</w:t>
      </w:r>
      <w:r w:rsidR="00DA1D6C">
        <w:t>Я</w:t>
      </w:r>
      <w:r w:rsidR="00DA1D6C" w:rsidRPr="00445454">
        <w:t>»</w:t>
      </w:r>
    </w:p>
    <w:p w:rsidR="006C6731" w:rsidRPr="00445454" w:rsidRDefault="006C6731" w:rsidP="006C6731">
      <w:pPr>
        <w:spacing w:before="120" w:after="120"/>
        <w:jc w:val="center"/>
      </w:pPr>
      <w:r>
        <w:t>(</w:t>
      </w:r>
      <w:r w:rsidR="00DA1D6C">
        <w:t>18</w:t>
      </w:r>
      <w:r>
        <w:t xml:space="preserve"> часов)</w:t>
      </w:r>
    </w:p>
    <w:tbl>
      <w:tblPr>
        <w:tblStyle w:val="a3"/>
        <w:tblW w:w="5370" w:type="pct"/>
        <w:tblInd w:w="-601" w:type="dxa"/>
        <w:tblLook w:val="04A0" w:firstRow="1" w:lastRow="0" w:firstColumn="1" w:lastColumn="0" w:noHBand="0" w:noVBand="1"/>
      </w:tblPr>
      <w:tblGrid>
        <w:gridCol w:w="426"/>
        <w:gridCol w:w="7512"/>
        <w:gridCol w:w="1011"/>
        <w:gridCol w:w="1330"/>
      </w:tblGrid>
      <w:tr w:rsidR="006C6731" w:rsidTr="00EC59A3">
        <w:tc>
          <w:tcPr>
            <w:tcW w:w="207" w:type="pct"/>
          </w:tcPr>
          <w:p w:rsidR="006C6731" w:rsidRPr="00445454" w:rsidRDefault="006C6731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4" w:type="pct"/>
          </w:tcPr>
          <w:p w:rsidR="006C6731" w:rsidRPr="00EC59A3" w:rsidRDefault="006C6731" w:rsidP="004A014C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C59A3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139" w:type="pct"/>
            <w:gridSpan w:val="2"/>
            <w:vAlign w:val="center"/>
          </w:tcPr>
          <w:p w:rsidR="006C6731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</w:tr>
      <w:tr w:rsidR="00EC59A3" w:rsidTr="00DA1D6C">
        <w:tc>
          <w:tcPr>
            <w:tcW w:w="207" w:type="pct"/>
          </w:tcPr>
          <w:p w:rsidR="006C6731" w:rsidRPr="00445454" w:rsidRDefault="006C6731" w:rsidP="006C6731">
            <w:pPr>
              <w:pStyle w:val="a9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4" w:type="pct"/>
          </w:tcPr>
          <w:p w:rsidR="006C6731" w:rsidRPr="00EC59A3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6C6731" w:rsidRPr="00631602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647" w:type="pct"/>
            <w:vAlign w:val="center"/>
          </w:tcPr>
          <w:p w:rsidR="006C6731" w:rsidRPr="00631602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EC59A3" w:rsidTr="00DA1D6C">
        <w:tc>
          <w:tcPr>
            <w:tcW w:w="207" w:type="pct"/>
          </w:tcPr>
          <w:p w:rsidR="006C6731" w:rsidRPr="00FE6F08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FE6F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54" w:type="pct"/>
          </w:tcPr>
          <w:p w:rsidR="006C6731" w:rsidRPr="00EC59A3" w:rsidRDefault="006C6731" w:rsidP="006C6731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>Методы преподавания: пассивные, активные, интерактивные. Характеристика активных методов обучения, ограничения использования интерактивных методов. Интерактивные методы обучения как средство формирования ключевых компетенций студентов. Современные требования стандартов обучения к преподаванию. Преимущества интерактивных методов.</w:t>
            </w:r>
          </w:p>
        </w:tc>
        <w:tc>
          <w:tcPr>
            <w:tcW w:w="492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2</w:t>
            </w:r>
          </w:p>
        </w:tc>
        <w:tc>
          <w:tcPr>
            <w:tcW w:w="647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C6731" w:rsidTr="00DA1D6C">
        <w:tc>
          <w:tcPr>
            <w:tcW w:w="207" w:type="pct"/>
          </w:tcPr>
          <w:p w:rsidR="006C6731" w:rsidRPr="00FE6F08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FE6F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654" w:type="pct"/>
          </w:tcPr>
          <w:p w:rsidR="006C6731" w:rsidRPr="00EC59A3" w:rsidRDefault="006C6731" w:rsidP="006C673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>Проведение</w:t>
            </w:r>
            <w:r w:rsidRPr="00EC59A3">
              <w:rPr>
                <w:color w:val="000000"/>
                <w:sz w:val="22"/>
                <w:szCs w:val="22"/>
              </w:rPr>
              <w:t xml:space="preserve"> идентификации </w:t>
            </w:r>
            <w:r w:rsidRPr="00EC59A3">
              <w:rPr>
                <w:sz w:val="22"/>
                <w:szCs w:val="22"/>
              </w:rPr>
              <w:t>интерактивных методов.</w:t>
            </w:r>
          </w:p>
        </w:tc>
        <w:tc>
          <w:tcPr>
            <w:tcW w:w="492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6C6731" w:rsidRPr="00DA1D6C" w:rsidRDefault="00DA1D6C" w:rsidP="00DA1D6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0,5</w:t>
            </w:r>
          </w:p>
        </w:tc>
      </w:tr>
      <w:tr w:rsidR="006C6731" w:rsidTr="00DA1D6C">
        <w:tc>
          <w:tcPr>
            <w:tcW w:w="207" w:type="pct"/>
          </w:tcPr>
          <w:p w:rsidR="006C6731" w:rsidRPr="00FE6F08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FE6F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654" w:type="pct"/>
          </w:tcPr>
          <w:p w:rsidR="006C6731" w:rsidRPr="00EC59A3" w:rsidRDefault="006C6731" w:rsidP="004A014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 xml:space="preserve">Геймификация. Игровое моделирование процессов. </w:t>
            </w:r>
            <w:r w:rsidRPr="00EC59A3">
              <w:rPr>
                <w:color w:val="000000"/>
                <w:sz w:val="22"/>
                <w:szCs w:val="22"/>
              </w:rPr>
              <w:t xml:space="preserve">Классификация </w:t>
            </w:r>
            <w:r w:rsidRPr="00EC59A3">
              <w:rPr>
                <w:sz w:val="22"/>
                <w:szCs w:val="22"/>
              </w:rPr>
              <w:t xml:space="preserve">интерактивных методов. </w:t>
            </w: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>Признаки интерактивности.</w:t>
            </w:r>
            <w:r w:rsidRPr="00EC59A3">
              <w:rPr>
                <w:rStyle w:val="aa"/>
                <w:color w:val="000000"/>
                <w:sz w:val="22"/>
                <w:szCs w:val="22"/>
              </w:rPr>
              <w:t xml:space="preserve"> </w:t>
            </w:r>
            <w:r w:rsidRPr="00EC59A3">
              <w:rPr>
                <w:sz w:val="22"/>
                <w:szCs w:val="22"/>
              </w:rPr>
              <w:t>Коммуникативно-поведенческие приемы работы с аудиторией.</w:t>
            </w:r>
          </w:p>
        </w:tc>
        <w:tc>
          <w:tcPr>
            <w:tcW w:w="492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2</w:t>
            </w:r>
          </w:p>
        </w:tc>
        <w:tc>
          <w:tcPr>
            <w:tcW w:w="647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C6731" w:rsidTr="00DA1D6C">
        <w:tc>
          <w:tcPr>
            <w:tcW w:w="207" w:type="pct"/>
          </w:tcPr>
          <w:p w:rsidR="006C6731" w:rsidRPr="00FE6F08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FE6F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654" w:type="pct"/>
          </w:tcPr>
          <w:p w:rsidR="006C6731" w:rsidRPr="00EC59A3" w:rsidRDefault="006C6731" w:rsidP="006C673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>Проведение</w:t>
            </w:r>
            <w:r w:rsidRPr="00EC59A3">
              <w:rPr>
                <w:color w:val="000000"/>
                <w:sz w:val="22"/>
                <w:szCs w:val="22"/>
              </w:rPr>
              <w:t xml:space="preserve"> классификации </w:t>
            </w:r>
            <w:r w:rsidRPr="00EC59A3">
              <w:rPr>
                <w:sz w:val="22"/>
                <w:szCs w:val="22"/>
              </w:rPr>
              <w:t>интерактивных методов</w:t>
            </w:r>
          </w:p>
        </w:tc>
        <w:tc>
          <w:tcPr>
            <w:tcW w:w="492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6C6731" w:rsidRPr="00DA1D6C" w:rsidRDefault="00DA1D6C" w:rsidP="00DA1D6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0,5</w:t>
            </w:r>
          </w:p>
        </w:tc>
      </w:tr>
      <w:tr w:rsidR="006C6731" w:rsidTr="00DA1D6C">
        <w:tc>
          <w:tcPr>
            <w:tcW w:w="207" w:type="pct"/>
          </w:tcPr>
          <w:p w:rsidR="006C6731" w:rsidRPr="00FE6F08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FE6F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654" w:type="pct"/>
          </w:tcPr>
          <w:p w:rsidR="006C6731" w:rsidRPr="00EC59A3" w:rsidRDefault="006C6731" w:rsidP="004A014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>И</w:t>
            </w:r>
            <w:r w:rsidRPr="00EC59A3">
              <w:rPr>
                <w:color w:val="000000"/>
                <w:sz w:val="22"/>
                <w:szCs w:val="22"/>
              </w:rPr>
              <w:t>нтерактивная лекция: обзор и характеристика элементов. Классификация лекций. Организационные методики построение лекций. Алгоритм проведения интерактивного занятия</w:t>
            </w:r>
            <w:r w:rsidRPr="00EC59A3">
              <w:rPr>
                <w:color w:val="202020"/>
                <w:spacing w:val="3"/>
                <w:sz w:val="22"/>
                <w:szCs w:val="22"/>
              </w:rPr>
              <w:t>.</w:t>
            </w:r>
          </w:p>
        </w:tc>
        <w:tc>
          <w:tcPr>
            <w:tcW w:w="492" w:type="pct"/>
            <w:vAlign w:val="center"/>
          </w:tcPr>
          <w:p w:rsidR="006C6731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1</w:t>
            </w:r>
          </w:p>
        </w:tc>
        <w:tc>
          <w:tcPr>
            <w:tcW w:w="647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C59A3" w:rsidTr="00DA1D6C">
        <w:tc>
          <w:tcPr>
            <w:tcW w:w="207" w:type="pct"/>
          </w:tcPr>
          <w:p w:rsidR="006C6731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54" w:type="pct"/>
          </w:tcPr>
          <w:p w:rsidR="006C6731" w:rsidRPr="00EC59A3" w:rsidRDefault="006C6731" w:rsidP="006C673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>Р</w:t>
            </w:r>
            <w:r w:rsidRPr="00EC59A3">
              <w:rPr>
                <w:color w:val="000000"/>
                <w:sz w:val="22"/>
                <w:szCs w:val="22"/>
              </w:rPr>
              <w:t>азработка и презентация фрагментов интерактивной лекции.</w:t>
            </w:r>
          </w:p>
        </w:tc>
        <w:tc>
          <w:tcPr>
            <w:tcW w:w="492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1</w:t>
            </w:r>
          </w:p>
        </w:tc>
      </w:tr>
      <w:tr w:rsidR="00EC59A3" w:rsidTr="00DA1D6C">
        <w:tc>
          <w:tcPr>
            <w:tcW w:w="207" w:type="pct"/>
          </w:tcPr>
          <w:p w:rsidR="006C6731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654" w:type="pct"/>
          </w:tcPr>
          <w:p w:rsidR="006C6731" w:rsidRPr="00EC59A3" w:rsidRDefault="006C6731" w:rsidP="004A014C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 xml:space="preserve">Иные интерактивные формы: </w:t>
            </w:r>
            <w:r w:rsidRPr="00EC59A3">
              <w:rPr>
                <w:color w:val="000000"/>
                <w:sz w:val="22"/>
                <w:szCs w:val="22"/>
              </w:rPr>
              <w:t xml:space="preserve">деловые и ролевые игры; </w:t>
            </w:r>
            <w:proofErr w:type="spellStart"/>
            <w:proofErr w:type="gramStart"/>
            <w:r w:rsidRPr="00EC59A3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EC59A3">
              <w:rPr>
                <w:color w:val="000000"/>
                <w:sz w:val="22"/>
                <w:szCs w:val="22"/>
              </w:rPr>
              <w:t>ase-study</w:t>
            </w:r>
            <w:proofErr w:type="spellEnd"/>
            <w:r w:rsidRPr="00EC59A3">
              <w:rPr>
                <w:color w:val="000000"/>
                <w:sz w:val="22"/>
                <w:szCs w:val="22"/>
              </w:rPr>
              <w:t xml:space="preserve">; экскурсия, лабораторная работа, </w:t>
            </w: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>к</w:t>
            </w:r>
            <w:r w:rsidRPr="00EC59A3">
              <w:rPr>
                <w:color w:val="000000"/>
                <w:sz w:val="22"/>
                <w:szCs w:val="22"/>
              </w:rPr>
              <w:t>руглый стол (дискуссия, дебаты); мозговой штурм; мастер-класс и другие.</w:t>
            </w:r>
          </w:p>
        </w:tc>
        <w:tc>
          <w:tcPr>
            <w:tcW w:w="492" w:type="pct"/>
            <w:vAlign w:val="center"/>
          </w:tcPr>
          <w:p w:rsidR="006C6731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DA1D6C">
              <w:rPr>
                <w:bCs/>
              </w:rPr>
              <w:t>1</w:t>
            </w:r>
          </w:p>
        </w:tc>
        <w:tc>
          <w:tcPr>
            <w:tcW w:w="647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59A3" w:rsidTr="00DA1D6C">
        <w:tc>
          <w:tcPr>
            <w:tcW w:w="207" w:type="pct"/>
          </w:tcPr>
          <w:p w:rsidR="006C6731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654" w:type="pct"/>
          </w:tcPr>
          <w:p w:rsidR="006C6731" w:rsidRPr="00EC59A3" w:rsidRDefault="006C6731" w:rsidP="006C67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 xml:space="preserve">Разработка, презентация и обсуждение различных форм </w:t>
            </w:r>
            <w:r w:rsidRPr="00EC59A3">
              <w:rPr>
                <w:color w:val="000000"/>
                <w:sz w:val="22"/>
                <w:szCs w:val="22"/>
              </w:rPr>
              <w:t>интерактивных занятий.</w:t>
            </w:r>
          </w:p>
        </w:tc>
        <w:tc>
          <w:tcPr>
            <w:tcW w:w="492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6C6731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0,5</w:t>
            </w:r>
          </w:p>
        </w:tc>
      </w:tr>
      <w:tr w:rsidR="00EC59A3" w:rsidTr="00DA1D6C">
        <w:tc>
          <w:tcPr>
            <w:tcW w:w="207" w:type="pct"/>
          </w:tcPr>
          <w:p w:rsidR="006C6731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654" w:type="pct"/>
          </w:tcPr>
          <w:p w:rsidR="006C6731" w:rsidRPr="00EC59A3" w:rsidRDefault="006C6731" w:rsidP="004A014C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C59A3">
              <w:rPr>
                <w:color w:val="202020"/>
                <w:spacing w:val="3"/>
                <w:sz w:val="22"/>
                <w:szCs w:val="22"/>
              </w:rPr>
              <w:t>Разминка, обратная связь, как элементы занятия.</w:t>
            </w:r>
            <w:r w:rsidR="00EC59A3" w:rsidRPr="00EC59A3">
              <w:rPr>
                <w:sz w:val="22"/>
                <w:szCs w:val="22"/>
              </w:rPr>
              <w:t xml:space="preserve"> Основные правила организации интерактивного обучения. Ошибки проведения интерактивного занятия.</w:t>
            </w:r>
          </w:p>
        </w:tc>
        <w:tc>
          <w:tcPr>
            <w:tcW w:w="492" w:type="pct"/>
            <w:vAlign w:val="center"/>
          </w:tcPr>
          <w:p w:rsidR="006C6731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DA1D6C">
              <w:rPr>
                <w:bCs/>
              </w:rPr>
              <w:t>1</w:t>
            </w:r>
          </w:p>
        </w:tc>
        <w:tc>
          <w:tcPr>
            <w:tcW w:w="647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59A3" w:rsidTr="00DA1D6C">
        <w:tc>
          <w:tcPr>
            <w:tcW w:w="207" w:type="pct"/>
          </w:tcPr>
          <w:p w:rsidR="006C6731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654" w:type="pct"/>
          </w:tcPr>
          <w:p w:rsidR="006C6731" w:rsidRPr="00EC59A3" w:rsidRDefault="006C6731" w:rsidP="006C673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>Организация и проведение интерактивной экскурсии (отработка организационных методик)</w:t>
            </w:r>
            <w:r w:rsidRPr="00EC59A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92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6C6731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0,5</w:t>
            </w:r>
          </w:p>
        </w:tc>
      </w:tr>
      <w:tr w:rsidR="00EC59A3" w:rsidTr="00DA1D6C">
        <w:tc>
          <w:tcPr>
            <w:tcW w:w="207" w:type="pct"/>
          </w:tcPr>
          <w:p w:rsidR="006C6731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654" w:type="pct"/>
          </w:tcPr>
          <w:p w:rsidR="006C6731" w:rsidRPr="00EC59A3" w:rsidRDefault="00EC59A3" w:rsidP="00EC59A3">
            <w:pPr>
              <w:rPr>
                <w:bCs/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>Понятие кейса. Особенности разработки и применения метода  кейсов. Технология создания кейсов. Процесс использования кейсов.</w:t>
            </w:r>
          </w:p>
        </w:tc>
        <w:tc>
          <w:tcPr>
            <w:tcW w:w="492" w:type="pct"/>
            <w:vAlign w:val="center"/>
          </w:tcPr>
          <w:p w:rsidR="006C6731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1</w:t>
            </w:r>
          </w:p>
        </w:tc>
        <w:tc>
          <w:tcPr>
            <w:tcW w:w="647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C59A3" w:rsidTr="00DA1D6C">
        <w:tc>
          <w:tcPr>
            <w:tcW w:w="207" w:type="pct"/>
          </w:tcPr>
          <w:p w:rsidR="006C6731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654" w:type="pct"/>
          </w:tcPr>
          <w:p w:rsidR="006C6731" w:rsidRPr="00EC59A3" w:rsidRDefault="00EC59A3" w:rsidP="006C6731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>Определение возможностей использования кейсов в рамках образовательной программы.</w:t>
            </w:r>
          </w:p>
        </w:tc>
        <w:tc>
          <w:tcPr>
            <w:tcW w:w="492" w:type="pct"/>
            <w:vAlign w:val="center"/>
          </w:tcPr>
          <w:p w:rsidR="006C6731" w:rsidRPr="00DA1D6C" w:rsidRDefault="006C6731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6C6731" w:rsidRPr="00DA1D6C" w:rsidRDefault="00EC59A3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0,5</w:t>
            </w:r>
          </w:p>
        </w:tc>
      </w:tr>
      <w:tr w:rsidR="00EC59A3" w:rsidTr="00DA1D6C">
        <w:tc>
          <w:tcPr>
            <w:tcW w:w="207" w:type="pct"/>
          </w:tcPr>
          <w:p w:rsidR="00EC59A3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654" w:type="pct"/>
          </w:tcPr>
          <w:p w:rsidR="00EC59A3" w:rsidRPr="00EC59A3" w:rsidRDefault="00EC59A3" w:rsidP="00FE6F08">
            <w:pPr>
              <w:rPr>
                <w:bCs/>
                <w:sz w:val="22"/>
                <w:szCs w:val="22"/>
              </w:rPr>
            </w:pPr>
            <w:r w:rsidRPr="00EC59A3">
              <w:rPr>
                <w:sz w:val="22"/>
                <w:szCs w:val="22"/>
              </w:rPr>
              <w:t>Сущность и виды деловых игр. Моделирование деловых игр. Технология создания, процесс проведения деловой игры.</w:t>
            </w:r>
          </w:p>
        </w:tc>
        <w:tc>
          <w:tcPr>
            <w:tcW w:w="492" w:type="pct"/>
            <w:vAlign w:val="center"/>
          </w:tcPr>
          <w:p w:rsidR="00EC59A3" w:rsidRPr="00DA1D6C" w:rsidRDefault="00EC59A3" w:rsidP="00EC59A3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2</w:t>
            </w:r>
          </w:p>
        </w:tc>
        <w:tc>
          <w:tcPr>
            <w:tcW w:w="647" w:type="pct"/>
            <w:vAlign w:val="center"/>
          </w:tcPr>
          <w:p w:rsidR="00EC59A3" w:rsidRPr="00DA1D6C" w:rsidRDefault="00EC59A3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0,5</w:t>
            </w:r>
          </w:p>
        </w:tc>
      </w:tr>
      <w:tr w:rsidR="00EC59A3" w:rsidTr="00DA1D6C">
        <w:tc>
          <w:tcPr>
            <w:tcW w:w="207" w:type="pct"/>
          </w:tcPr>
          <w:p w:rsidR="00EC59A3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654" w:type="pct"/>
          </w:tcPr>
          <w:p w:rsidR="00EC59A3" w:rsidRPr="00EC59A3" w:rsidRDefault="00EC59A3" w:rsidP="00DA1D6C">
            <w:pPr>
              <w:pStyle w:val="a9"/>
              <w:spacing w:before="0" w:beforeAutospacing="0" w:after="0" w:afterAutospacing="0" w:line="23" w:lineRule="atLeast"/>
              <w:rPr>
                <w:bCs/>
                <w:sz w:val="22"/>
                <w:szCs w:val="22"/>
              </w:rPr>
            </w:pP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>Особенности</w:t>
            </w:r>
            <w:r w:rsidRPr="00EC59A3">
              <w:rPr>
                <w:rStyle w:val="aa"/>
                <w:color w:val="000000"/>
                <w:sz w:val="22"/>
                <w:szCs w:val="22"/>
              </w:rPr>
              <w:t xml:space="preserve"> </w:t>
            </w: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 xml:space="preserve">разработки творческого задания. </w:t>
            </w:r>
            <w:r w:rsidRPr="00EC59A3">
              <w:rPr>
                <w:sz w:val="22"/>
                <w:szCs w:val="22"/>
              </w:rPr>
              <w:t>Выполнение зачетных заданий. Презентация зачетной работы.</w:t>
            </w:r>
            <w:r w:rsidRPr="00EC59A3">
              <w:rPr>
                <w:rStyle w:val="aa"/>
                <w:color w:val="000000"/>
                <w:sz w:val="22"/>
                <w:szCs w:val="22"/>
              </w:rPr>
              <w:t xml:space="preserve"> </w:t>
            </w:r>
            <w:r w:rsidRPr="00EC59A3">
              <w:rPr>
                <w:sz w:val="22"/>
                <w:szCs w:val="22"/>
              </w:rPr>
              <w:t>Тестовый контроль эффективности активного обучения. Правила разработки тестового задания. Формы тестовых заданий. Разработка и презентация тестового задания.</w:t>
            </w:r>
          </w:p>
        </w:tc>
        <w:tc>
          <w:tcPr>
            <w:tcW w:w="492" w:type="pct"/>
            <w:vAlign w:val="center"/>
          </w:tcPr>
          <w:p w:rsidR="00EC59A3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1</w:t>
            </w:r>
          </w:p>
        </w:tc>
        <w:tc>
          <w:tcPr>
            <w:tcW w:w="647" w:type="pct"/>
            <w:vAlign w:val="center"/>
          </w:tcPr>
          <w:p w:rsidR="00EC59A3" w:rsidRPr="00DA1D6C" w:rsidRDefault="00EC59A3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C59A3" w:rsidTr="00DA1D6C">
        <w:tc>
          <w:tcPr>
            <w:tcW w:w="207" w:type="pct"/>
          </w:tcPr>
          <w:p w:rsidR="00EC59A3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654" w:type="pct"/>
          </w:tcPr>
          <w:p w:rsidR="00EC59A3" w:rsidRPr="00EC59A3" w:rsidRDefault="00EC59A3" w:rsidP="00EC59A3">
            <w:pPr>
              <w:pStyle w:val="a9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>Визуализация, театрализация занятия. Тренерские компетенции преподавателя. Трудности организации и ошибки проведения интерактивных занятий. Проверка компетенций. Правила завершения интерактивного занятия. Проверка, оценка компетенций</w:t>
            </w:r>
          </w:p>
        </w:tc>
        <w:tc>
          <w:tcPr>
            <w:tcW w:w="492" w:type="pct"/>
            <w:vAlign w:val="center"/>
          </w:tcPr>
          <w:p w:rsidR="00EC59A3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1</w:t>
            </w:r>
          </w:p>
        </w:tc>
        <w:tc>
          <w:tcPr>
            <w:tcW w:w="647" w:type="pct"/>
            <w:vAlign w:val="center"/>
          </w:tcPr>
          <w:p w:rsidR="00EC59A3" w:rsidRPr="00DA1D6C" w:rsidRDefault="00EC59A3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C59A3" w:rsidTr="00DA1D6C">
        <w:tc>
          <w:tcPr>
            <w:tcW w:w="207" w:type="pct"/>
          </w:tcPr>
          <w:p w:rsidR="00EC59A3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654" w:type="pct"/>
          </w:tcPr>
          <w:p w:rsidR="00EC59A3" w:rsidRPr="00EC59A3" w:rsidRDefault="00EC59A3" w:rsidP="00EC59A3">
            <w:pPr>
              <w:pStyle w:val="a9"/>
              <w:spacing w:before="0" w:beforeAutospacing="0" w:after="0" w:afterAutospacing="0" w:line="23" w:lineRule="atLeast"/>
              <w:jc w:val="both"/>
              <w:rPr>
                <w:bCs/>
                <w:sz w:val="22"/>
                <w:szCs w:val="22"/>
              </w:rPr>
            </w:pPr>
            <w:r w:rsidRPr="00FE6F08">
              <w:rPr>
                <w:color w:val="000000"/>
                <w:sz w:val="22"/>
                <w:szCs w:val="22"/>
              </w:rPr>
              <w:t>Деловая игра</w:t>
            </w:r>
            <w:r w:rsidRPr="00FE6F08">
              <w:rPr>
                <w:sz w:val="22"/>
                <w:szCs w:val="22"/>
              </w:rPr>
              <w:t xml:space="preserve">: </w:t>
            </w:r>
            <w:r w:rsidRPr="00EC59A3">
              <w:rPr>
                <w:sz w:val="22"/>
                <w:szCs w:val="22"/>
              </w:rPr>
              <w:t xml:space="preserve">«Проведение конкурса на лучшее интерактивное занятие». Подготовка </w:t>
            </w:r>
            <w:r w:rsidRPr="00EC59A3">
              <w:rPr>
                <w:rStyle w:val="aa"/>
                <w:b w:val="0"/>
                <w:color w:val="000000"/>
                <w:sz w:val="22"/>
                <w:szCs w:val="22"/>
              </w:rPr>
              <w:t>конкурсных работ на лучшую версию интерактивного занятия по заданной теме</w:t>
            </w:r>
            <w:r w:rsidRPr="00EC59A3">
              <w:rPr>
                <w:b/>
                <w:color w:val="202020"/>
                <w:sz w:val="22"/>
                <w:szCs w:val="22"/>
              </w:rPr>
              <w:t>.</w:t>
            </w:r>
          </w:p>
        </w:tc>
        <w:tc>
          <w:tcPr>
            <w:tcW w:w="492" w:type="pct"/>
            <w:vAlign w:val="center"/>
          </w:tcPr>
          <w:p w:rsidR="00EC59A3" w:rsidRPr="00DA1D6C" w:rsidRDefault="00EC59A3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EC59A3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2</w:t>
            </w:r>
          </w:p>
        </w:tc>
      </w:tr>
      <w:tr w:rsidR="00EC59A3" w:rsidTr="00DA1D6C">
        <w:tc>
          <w:tcPr>
            <w:tcW w:w="207" w:type="pct"/>
          </w:tcPr>
          <w:p w:rsidR="00EC59A3" w:rsidRPr="00445454" w:rsidRDefault="00EC59A3" w:rsidP="004A014C">
            <w:pPr>
              <w:pStyle w:val="a9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4" w:type="pct"/>
          </w:tcPr>
          <w:p w:rsidR="00EC59A3" w:rsidRPr="00EC59A3" w:rsidRDefault="00DA1D6C" w:rsidP="00DA1D6C">
            <w:pPr>
              <w:pStyle w:val="a9"/>
              <w:spacing w:before="0" w:beforeAutospacing="0" w:after="0" w:afterAutospacing="0" w:line="23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 w:rsidR="0092238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92" w:type="pct"/>
            <w:vAlign w:val="center"/>
          </w:tcPr>
          <w:p w:rsidR="00EC59A3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12</w:t>
            </w:r>
          </w:p>
        </w:tc>
        <w:tc>
          <w:tcPr>
            <w:tcW w:w="647" w:type="pct"/>
            <w:vAlign w:val="center"/>
          </w:tcPr>
          <w:p w:rsidR="00EC59A3" w:rsidRPr="00DA1D6C" w:rsidRDefault="00DA1D6C" w:rsidP="006C673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1D6C">
              <w:rPr>
                <w:color w:val="000000"/>
              </w:rPr>
              <w:t>6</w:t>
            </w:r>
          </w:p>
        </w:tc>
      </w:tr>
    </w:tbl>
    <w:p w:rsidR="00FE6F08" w:rsidRDefault="00FE6F08" w:rsidP="00EC59A3">
      <w:pPr>
        <w:spacing w:before="120" w:after="120"/>
        <w:jc w:val="center"/>
      </w:pPr>
    </w:p>
    <w:sectPr w:rsidR="00FE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22" w:rsidRDefault="00132E22" w:rsidP="00533FAA">
      <w:r>
        <w:separator/>
      </w:r>
    </w:p>
  </w:endnote>
  <w:endnote w:type="continuationSeparator" w:id="0">
    <w:p w:rsidR="00132E22" w:rsidRDefault="00132E22" w:rsidP="0053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22" w:rsidRDefault="00132E22" w:rsidP="00533FAA">
      <w:r>
        <w:separator/>
      </w:r>
    </w:p>
  </w:footnote>
  <w:footnote w:type="continuationSeparator" w:id="0">
    <w:p w:rsidR="00132E22" w:rsidRDefault="00132E22" w:rsidP="0053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D7401"/>
    <w:multiLevelType w:val="multilevel"/>
    <w:tmpl w:val="4C94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39"/>
    <w:rsid w:val="000000D7"/>
    <w:rsid w:val="000023B9"/>
    <w:rsid w:val="00003B9E"/>
    <w:rsid w:val="0000576B"/>
    <w:rsid w:val="0001465A"/>
    <w:rsid w:val="00014709"/>
    <w:rsid w:val="00014A51"/>
    <w:rsid w:val="00016074"/>
    <w:rsid w:val="00016840"/>
    <w:rsid w:val="000168DD"/>
    <w:rsid w:val="00020F2D"/>
    <w:rsid w:val="00021B4C"/>
    <w:rsid w:val="00021CC3"/>
    <w:rsid w:val="00022109"/>
    <w:rsid w:val="00024B2A"/>
    <w:rsid w:val="0003065D"/>
    <w:rsid w:val="00030FEA"/>
    <w:rsid w:val="00033690"/>
    <w:rsid w:val="00034714"/>
    <w:rsid w:val="00035368"/>
    <w:rsid w:val="000361CA"/>
    <w:rsid w:val="0004290B"/>
    <w:rsid w:val="000429B0"/>
    <w:rsid w:val="000433C3"/>
    <w:rsid w:val="00043925"/>
    <w:rsid w:val="00044B77"/>
    <w:rsid w:val="000454A8"/>
    <w:rsid w:val="00047246"/>
    <w:rsid w:val="0005362B"/>
    <w:rsid w:val="00062450"/>
    <w:rsid w:val="00062A6C"/>
    <w:rsid w:val="00062EC4"/>
    <w:rsid w:val="000640B0"/>
    <w:rsid w:val="00064539"/>
    <w:rsid w:val="00065A05"/>
    <w:rsid w:val="00066777"/>
    <w:rsid w:val="00066D6E"/>
    <w:rsid w:val="00066E7C"/>
    <w:rsid w:val="00066ED2"/>
    <w:rsid w:val="00067A78"/>
    <w:rsid w:val="000719F4"/>
    <w:rsid w:val="00071DBA"/>
    <w:rsid w:val="00072318"/>
    <w:rsid w:val="00073344"/>
    <w:rsid w:val="00073984"/>
    <w:rsid w:val="00075446"/>
    <w:rsid w:val="0007731B"/>
    <w:rsid w:val="00077D98"/>
    <w:rsid w:val="00080950"/>
    <w:rsid w:val="00080D9B"/>
    <w:rsid w:val="00081700"/>
    <w:rsid w:val="0008466C"/>
    <w:rsid w:val="00086EDC"/>
    <w:rsid w:val="00087654"/>
    <w:rsid w:val="00087CF3"/>
    <w:rsid w:val="00090D84"/>
    <w:rsid w:val="00090E35"/>
    <w:rsid w:val="00091118"/>
    <w:rsid w:val="0009466A"/>
    <w:rsid w:val="0009662E"/>
    <w:rsid w:val="000A1D22"/>
    <w:rsid w:val="000A5C50"/>
    <w:rsid w:val="000A66D2"/>
    <w:rsid w:val="000A7D99"/>
    <w:rsid w:val="000B26AF"/>
    <w:rsid w:val="000B2C09"/>
    <w:rsid w:val="000B5F0F"/>
    <w:rsid w:val="000B640D"/>
    <w:rsid w:val="000B6E9A"/>
    <w:rsid w:val="000B7126"/>
    <w:rsid w:val="000B771A"/>
    <w:rsid w:val="000C1C8F"/>
    <w:rsid w:val="000C3707"/>
    <w:rsid w:val="000C5BE2"/>
    <w:rsid w:val="000C5C4C"/>
    <w:rsid w:val="000D5E2E"/>
    <w:rsid w:val="000E0FB9"/>
    <w:rsid w:val="000E1C1A"/>
    <w:rsid w:val="000E3CF6"/>
    <w:rsid w:val="000E40C2"/>
    <w:rsid w:val="000E7440"/>
    <w:rsid w:val="000F3A54"/>
    <w:rsid w:val="000F3D92"/>
    <w:rsid w:val="000F4ECF"/>
    <w:rsid w:val="001013EE"/>
    <w:rsid w:val="0010403E"/>
    <w:rsid w:val="001111F0"/>
    <w:rsid w:val="00111448"/>
    <w:rsid w:val="00113B71"/>
    <w:rsid w:val="00113D86"/>
    <w:rsid w:val="00115433"/>
    <w:rsid w:val="0012669D"/>
    <w:rsid w:val="00127AB9"/>
    <w:rsid w:val="00132E22"/>
    <w:rsid w:val="0013655E"/>
    <w:rsid w:val="00142D94"/>
    <w:rsid w:val="0014512A"/>
    <w:rsid w:val="00147D43"/>
    <w:rsid w:val="0015056C"/>
    <w:rsid w:val="00152F8C"/>
    <w:rsid w:val="00154BCB"/>
    <w:rsid w:val="00155029"/>
    <w:rsid w:val="001558CB"/>
    <w:rsid w:val="00155929"/>
    <w:rsid w:val="00156871"/>
    <w:rsid w:val="00162643"/>
    <w:rsid w:val="0016768A"/>
    <w:rsid w:val="00171437"/>
    <w:rsid w:val="00171853"/>
    <w:rsid w:val="00172803"/>
    <w:rsid w:val="00176C9D"/>
    <w:rsid w:val="00181046"/>
    <w:rsid w:val="001834A2"/>
    <w:rsid w:val="0018367F"/>
    <w:rsid w:val="001850BA"/>
    <w:rsid w:val="00194413"/>
    <w:rsid w:val="00195401"/>
    <w:rsid w:val="0019662D"/>
    <w:rsid w:val="00197128"/>
    <w:rsid w:val="001974DE"/>
    <w:rsid w:val="001A01DA"/>
    <w:rsid w:val="001A1328"/>
    <w:rsid w:val="001B24C6"/>
    <w:rsid w:val="001B31AC"/>
    <w:rsid w:val="001B674D"/>
    <w:rsid w:val="001C177A"/>
    <w:rsid w:val="001C210D"/>
    <w:rsid w:val="001C26D2"/>
    <w:rsid w:val="001C5E2B"/>
    <w:rsid w:val="001C7A30"/>
    <w:rsid w:val="001D1BC9"/>
    <w:rsid w:val="001D2037"/>
    <w:rsid w:val="001D37B1"/>
    <w:rsid w:val="001D4CBB"/>
    <w:rsid w:val="001D5993"/>
    <w:rsid w:val="001E0CE4"/>
    <w:rsid w:val="001E1517"/>
    <w:rsid w:val="001E2CF6"/>
    <w:rsid w:val="001E351C"/>
    <w:rsid w:val="001E3DCA"/>
    <w:rsid w:val="001E4BD3"/>
    <w:rsid w:val="001F1BCB"/>
    <w:rsid w:val="001F3F1A"/>
    <w:rsid w:val="001F58B8"/>
    <w:rsid w:val="00203D05"/>
    <w:rsid w:val="002051B4"/>
    <w:rsid w:val="002073F2"/>
    <w:rsid w:val="00207580"/>
    <w:rsid w:val="00211B07"/>
    <w:rsid w:val="0021253D"/>
    <w:rsid w:val="00216254"/>
    <w:rsid w:val="00222E32"/>
    <w:rsid w:val="00225A27"/>
    <w:rsid w:val="00225DDE"/>
    <w:rsid w:val="0022653E"/>
    <w:rsid w:val="00227203"/>
    <w:rsid w:val="00230621"/>
    <w:rsid w:val="00233ECE"/>
    <w:rsid w:val="00236B34"/>
    <w:rsid w:val="0024132A"/>
    <w:rsid w:val="002439B8"/>
    <w:rsid w:val="00244A39"/>
    <w:rsid w:val="002459D9"/>
    <w:rsid w:val="002468CB"/>
    <w:rsid w:val="002533E2"/>
    <w:rsid w:val="002538C7"/>
    <w:rsid w:val="00261D7D"/>
    <w:rsid w:val="00262D96"/>
    <w:rsid w:val="00264658"/>
    <w:rsid w:val="00265A10"/>
    <w:rsid w:val="00265A30"/>
    <w:rsid w:val="002663BB"/>
    <w:rsid w:val="00270658"/>
    <w:rsid w:val="002709AC"/>
    <w:rsid w:val="00273407"/>
    <w:rsid w:val="00274018"/>
    <w:rsid w:val="002745D9"/>
    <w:rsid w:val="002747AA"/>
    <w:rsid w:val="00280B33"/>
    <w:rsid w:val="002830AE"/>
    <w:rsid w:val="002841F5"/>
    <w:rsid w:val="002846D6"/>
    <w:rsid w:val="00284A30"/>
    <w:rsid w:val="00291A91"/>
    <w:rsid w:val="00291D0E"/>
    <w:rsid w:val="002938D0"/>
    <w:rsid w:val="00295269"/>
    <w:rsid w:val="00295862"/>
    <w:rsid w:val="00296A4E"/>
    <w:rsid w:val="00296F62"/>
    <w:rsid w:val="002A63A0"/>
    <w:rsid w:val="002B187D"/>
    <w:rsid w:val="002B3FD6"/>
    <w:rsid w:val="002B6163"/>
    <w:rsid w:val="002C19D3"/>
    <w:rsid w:val="002C443A"/>
    <w:rsid w:val="002C68E9"/>
    <w:rsid w:val="002C77EF"/>
    <w:rsid w:val="002D118F"/>
    <w:rsid w:val="002D181D"/>
    <w:rsid w:val="002D1CCF"/>
    <w:rsid w:val="002D212C"/>
    <w:rsid w:val="002D2228"/>
    <w:rsid w:val="002D45E1"/>
    <w:rsid w:val="002E1BBC"/>
    <w:rsid w:val="002E1E29"/>
    <w:rsid w:val="002E3B3A"/>
    <w:rsid w:val="002F20EF"/>
    <w:rsid w:val="002F6BE7"/>
    <w:rsid w:val="002F7650"/>
    <w:rsid w:val="003019EC"/>
    <w:rsid w:val="0030444D"/>
    <w:rsid w:val="00306846"/>
    <w:rsid w:val="003113D7"/>
    <w:rsid w:val="00311F34"/>
    <w:rsid w:val="00312E73"/>
    <w:rsid w:val="00313572"/>
    <w:rsid w:val="00322592"/>
    <w:rsid w:val="00323EDA"/>
    <w:rsid w:val="0032568A"/>
    <w:rsid w:val="00325BBC"/>
    <w:rsid w:val="0033010D"/>
    <w:rsid w:val="00333216"/>
    <w:rsid w:val="00333457"/>
    <w:rsid w:val="003355F8"/>
    <w:rsid w:val="00335E00"/>
    <w:rsid w:val="00341174"/>
    <w:rsid w:val="00342AD6"/>
    <w:rsid w:val="003430B7"/>
    <w:rsid w:val="00350505"/>
    <w:rsid w:val="00352089"/>
    <w:rsid w:val="003528E8"/>
    <w:rsid w:val="00354635"/>
    <w:rsid w:val="00357CFD"/>
    <w:rsid w:val="0036070D"/>
    <w:rsid w:val="00362208"/>
    <w:rsid w:val="00363011"/>
    <w:rsid w:val="003651F0"/>
    <w:rsid w:val="00372F7C"/>
    <w:rsid w:val="00373530"/>
    <w:rsid w:val="00374AF1"/>
    <w:rsid w:val="0038132B"/>
    <w:rsid w:val="00382AFA"/>
    <w:rsid w:val="00383E82"/>
    <w:rsid w:val="0038740F"/>
    <w:rsid w:val="00387596"/>
    <w:rsid w:val="00390612"/>
    <w:rsid w:val="003932AC"/>
    <w:rsid w:val="00394F7A"/>
    <w:rsid w:val="003A1583"/>
    <w:rsid w:val="003A2DEC"/>
    <w:rsid w:val="003A494E"/>
    <w:rsid w:val="003A59E5"/>
    <w:rsid w:val="003B14E1"/>
    <w:rsid w:val="003B1AF2"/>
    <w:rsid w:val="003B4475"/>
    <w:rsid w:val="003B53AF"/>
    <w:rsid w:val="003B5A4C"/>
    <w:rsid w:val="003C4959"/>
    <w:rsid w:val="003C7EF9"/>
    <w:rsid w:val="003D0078"/>
    <w:rsid w:val="003D0301"/>
    <w:rsid w:val="003D0DB8"/>
    <w:rsid w:val="003D2999"/>
    <w:rsid w:val="003D4341"/>
    <w:rsid w:val="003D5634"/>
    <w:rsid w:val="003D7D7E"/>
    <w:rsid w:val="003E2C45"/>
    <w:rsid w:val="003E3B8A"/>
    <w:rsid w:val="003E7764"/>
    <w:rsid w:val="003E78E1"/>
    <w:rsid w:val="003F1B87"/>
    <w:rsid w:val="003F27D7"/>
    <w:rsid w:val="003F481F"/>
    <w:rsid w:val="003F48C0"/>
    <w:rsid w:val="003F635A"/>
    <w:rsid w:val="003F6E2C"/>
    <w:rsid w:val="003F7519"/>
    <w:rsid w:val="00401BB9"/>
    <w:rsid w:val="00402BCC"/>
    <w:rsid w:val="0040499A"/>
    <w:rsid w:val="004105AE"/>
    <w:rsid w:val="0041786E"/>
    <w:rsid w:val="00420623"/>
    <w:rsid w:val="00422054"/>
    <w:rsid w:val="004230A3"/>
    <w:rsid w:val="00424A26"/>
    <w:rsid w:val="00424FC2"/>
    <w:rsid w:val="00427DF7"/>
    <w:rsid w:val="004308A7"/>
    <w:rsid w:val="00430B8D"/>
    <w:rsid w:val="00434DD1"/>
    <w:rsid w:val="00435262"/>
    <w:rsid w:val="004353AB"/>
    <w:rsid w:val="00435912"/>
    <w:rsid w:val="004375B2"/>
    <w:rsid w:val="00441EF9"/>
    <w:rsid w:val="004451F7"/>
    <w:rsid w:val="00445D4C"/>
    <w:rsid w:val="00451A55"/>
    <w:rsid w:val="00451ED4"/>
    <w:rsid w:val="00453AE9"/>
    <w:rsid w:val="00456B0E"/>
    <w:rsid w:val="0045729F"/>
    <w:rsid w:val="004620F6"/>
    <w:rsid w:val="004628C6"/>
    <w:rsid w:val="0046419E"/>
    <w:rsid w:val="00464DED"/>
    <w:rsid w:val="004656F3"/>
    <w:rsid w:val="00466327"/>
    <w:rsid w:val="00467068"/>
    <w:rsid w:val="00470103"/>
    <w:rsid w:val="00473435"/>
    <w:rsid w:val="004743F3"/>
    <w:rsid w:val="004748F1"/>
    <w:rsid w:val="00474E21"/>
    <w:rsid w:val="004752B3"/>
    <w:rsid w:val="004800C5"/>
    <w:rsid w:val="00480581"/>
    <w:rsid w:val="004857D7"/>
    <w:rsid w:val="00485C03"/>
    <w:rsid w:val="00491C0D"/>
    <w:rsid w:val="00491D6E"/>
    <w:rsid w:val="0049354F"/>
    <w:rsid w:val="00493A55"/>
    <w:rsid w:val="00495041"/>
    <w:rsid w:val="004960C1"/>
    <w:rsid w:val="004A156A"/>
    <w:rsid w:val="004A1BC2"/>
    <w:rsid w:val="004A5C79"/>
    <w:rsid w:val="004B02AA"/>
    <w:rsid w:val="004B19D1"/>
    <w:rsid w:val="004B4F34"/>
    <w:rsid w:val="004C196B"/>
    <w:rsid w:val="004C1AEC"/>
    <w:rsid w:val="004C369D"/>
    <w:rsid w:val="004C5EC6"/>
    <w:rsid w:val="004C64BB"/>
    <w:rsid w:val="004C78C8"/>
    <w:rsid w:val="004D3B26"/>
    <w:rsid w:val="004D7894"/>
    <w:rsid w:val="004E11B3"/>
    <w:rsid w:val="004E248D"/>
    <w:rsid w:val="004E2DF8"/>
    <w:rsid w:val="004E4190"/>
    <w:rsid w:val="004F3124"/>
    <w:rsid w:val="004F40A1"/>
    <w:rsid w:val="00501BA7"/>
    <w:rsid w:val="00502B90"/>
    <w:rsid w:val="00504DAF"/>
    <w:rsid w:val="0050768A"/>
    <w:rsid w:val="005108EC"/>
    <w:rsid w:val="00511AB2"/>
    <w:rsid w:val="0051647E"/>
    <w:rsid w:val="00517BC7"/>
    <w:rsid w:val="00517E7A"/>
    <w:rsid w:val="00521703"/>
    <w:rsid w:val="005223BE"/>
    <w:rsid w:val="0052625D"/>
    <w:rsid w:val="00531564"/>
    <w:rsid w:val="00532074"/>
    <w:rsid w:val="00533787"/>
    <w:rsid w:val="00533FAA"/>
    <w:rsid w:val="0053488B"/>
    <w:rsid w:val="00537CE9"/>
    <w:rsid w:val="00541DBF"/>
    <w:rsid w:val="00547544"/>
    <w:rsid w:val="0055043F"/>
    <w:rsid w:val="0055300D"/>
    <w:rsid w:val="00553974"/>
    <w:rsid w:val="00553A0C"/>
    <w:rsid w:val="0055481E"/>
    <w:rsid w:val="00554D8A"/>
    <w:rsid w:val="00555478"/>
    <w:rsid w:val="00561F22"/>
    <w:rsid w:val="005623B4"/>
    <w:rsid w:val="00562530"/>
    <w:rsid w:val="00565274"/>
    <w:rsid w:val="0057055A"/>
    <w:rsid w:val="005720EB"/>
    <w:rsid w:val="00572920"/>
    <w:rsid w:val="00572CBF"/>
    <w:rsid w:val="00572FE7"/>
    <w:rsid w:val="0057548F"/>
    <w:rsid w:val="00576432"/>
    <w:rsid w:val="00580800"/>
    <w:rsid w:val="00587386"/>
    <w:rsid w:val="00592143"/>
    <w:rsid w:val="00594147"/>
    <w:rsid w:val="005A0330"/>
    <w:rsid w:val="005A088E"/>
    <w:rsid w:val="005A0E5E"/>
    <w:rsid w:val="005A28D5"/>
    <w:rsid w:val="005A5177"/>
    <w:rsid w:val="005B0A46"/>
    <w:rsid w:val="005B3206"/>
    <w:rsid w:val="005B3A76"/>
    <w:rsid w:val="005B3F0A"/>
    <w:rsid w:val="005B5D1F"/>
    <w:rsid w:val="005B787F"/>
    <w:rsid w:val="005C1099"/>
    <w:rsid w:val="005C26B9"/>
    <w:rsid w:val="005C65FE"/>
    <w:rsid w:val="005C73CD"/>
    <w:rsid w:val="005D02E3"/>
    <w:rsid w:val="005D08F1"/>
    <w:rsid w:val="005D1D80"/>
    <w:rsid w:val="005D56AD"/>
    <w:rsid w:val="005D795F"/>
    <w:rsid w:val="005D7A86"/>
    <w:rsid w:val="005E1650"/>
    <w:rsid w:val="005E445E"/>
    <w:rsid w:val="005E5091"/>
    <w:rsid w:val="005E5467"/>
    <w:rsid w:val="005E654B"/>
    <w:rsid w:val="005E7435"/>
    <w:rsid w:val="005F14E8"/>
    <w:rsid w:val="005F2217"/>
    <w:rsid w:val="005F2CBD"/>
    <w:rsid w:val="005F354E"/>
    <w:rsid w:val="005F6805"/>
    <w:rsid w:val="006042C0"/>
    <w:rsid w:val="00605A28"/>
    <w:rsid w:val="00605CE2"/>
    <w:rsid w:val="00607B60"/>
    <w:rsid w:val="00610F6F"/>
    <w:rsid w:val="00611FBE"/>
    <w:rsid w:val="0061200E"/>
    <w:rsid w:val="00613403"/>
    <w:rsid w:val="00616698"/>
    <w:rsid w:val="00625F31"/>
    <w:rsid w:val="006279A0"/>
    <w:rsid w:val="00631602"/>
    <w:rsid w:val="006353ED"/>
    <w:rsid w:val="00636D11"/>
    <w:rsid w:val="006372F4"/>
    <w:rsid w:val="00640780"/>
    <w:rsid w:val="00640BD7"/>
    <w:rsid w:val="00641B93"/>
    <w:rsid w:val="00642681"/>
    <w:rsid w:val="00643BBD"/>
    <w:rsid w:val="006475E9"/>
    <w:rsid w:val="0065050A"/>
    <w:rsid w:val="0065096C"/>
    <w:rsid w:val="00651633"/>
    <w:rsid w:val="006523C0"/>
    <w:rsid w:val="006540C3"/>
    <w:rsid w:val="00655569"/>
    <w:rsid w:val="006625B0"/>
    <w:rsid w:val="00665421"/>
    <w:rsid w:val="00666EB1"/>
    <w:rsid w:val="00670ED9"/>
    <w:rsid w:val="00671389"/>
    <w:rsid w:val="00673BCD"/>
    <w:rsid w:val="006743C2"/>
    <w:rsid w:val="006756CC"/>
    <w:rsid w:val="00680391"/>
    <w:rsid w:val="00684959"/>
    <w:rsid w:val="00685251"/>
    <w:rsid w:val="00685507"/>
    <w:rsid w:val="00685907"/>
    <w:rsid w:val="006929E1"/>
    <w:rsid w:val="00692C75"/>
    <w:rsid w:val="00693500"/>
    <w:rsid w:val="006A1E92"/>
    <w:rsid w:val="006A47C6"/>
    <w:rsid w:val="006A54C6"/>
    <w:rsid w:val="006A573E"/>
    <w:rsid w:val="006A5F94"/>
    <w:rsid w:val="006A616B"/>
    <w:rsid w:val="006B342B"/>
    <w:rsid w:val="006B3D0D"/>
    <w:rsid w:val="006C280A"/>
    <w:rsid w:val="006C438D"/>
    <w:rsid w:val="006C460F"/>
    <w:rsid w:val="006C5CC1"/>
    <w:rsid w:val="006C6731"/>
    <w:rsid w:val="006C701B"/>
    <w:rsid w:val="006C78C1"/>
    <w:rsid w:val="006C7B67"/>
    <w:rsid w:val="006D0D56"/>
    <w:rsid w:val="006D47E4"/>
    <w:rsid w:val="006D6CFC"/>
    <w:rsid w:val="006D7673"/>
    <w:rsid w:val="006E1A46"/>
    <w:rsid w:val="006E381D"/>
    <w:rsid w:val="006E3A8B"/>
    <w:rsid w:val="006E54A6"/>
    <w:rsid w:val="006E54BA"/>
    <w:rsid w:val="006E5DC4"/>
    <w:rsid w:val="006F101D"/>
    <w:rsid w:val="006F3CC0"/>
    <w:rsid w:val="006F5003"/>
    <w:rsid w:val="006F5B7F"/>
    <w:rsid w:val="006F5F25"/>
    <w:rsid w:val="006F783E"/>
    <w:rsid w:val="006F7D01"/>
    <w:rsid w:val="00700238"/>
    <w:rsid w:val="0071161F"/>
    <w:rsid w:val="007206AD"/>
    <w:rsid w:val="00721A36"/>
    <w:rsid w:val="0072392E"/>
    <w:rsid w:val="00723DC3"/>
    <w:rsid w:val="00726669"/>
    <w:rsid w:val="00731DDF"/>
    <w:rsid w:val="007329B2"/>
    <w:rsid w:val="00732D09"/>
    <w:rsid w:val="0073455E"/>
    <w:rsid w:val="007401CF"/>
    <w:rsid w:val="00741054"/>
    <w:rsid w:val="00741BC9"/>
    <w:rsid w:val="0074436B"/>
    <w:rsid w:val="00750713"/>
    <w:rsid w:val="00753DE5"/>
    <w:rsid w:val="0075402B"/>
    <w:rsid w:val="00754BE0"/>
    <w:rsid w:val="007577D9"/>
    <w:rsid w:val="0076009F"/>
    <w:rsid w:val="00763EC9"/>
    <w:rsid w:val="00764E84"/>
    <w:rsid w:val="00766E80"/>
    <w:rsid w:val="00767DE3"/>
    <w:rsid w:val="00771ABA"/>
    <w:rsid w:val="00772E3F"/>
    <w:rsid w:val="0077381E"/>
    <w:rsid w:val="00775358"/>
    <w:rsid w:val="00775BF6"/>
    <w:rsid w:val="00783342"/>
    <w:rsid w:val="007854DE"/>
    <w:rsid w:val="00797BEB"/>
    <w:rsid w:val="007A0AF7"/>
    <w:rsid w:val="007A1D4E"/>
    <w:rsid w:val="007A7B32"/>
    <w:rsid w:val="007B018E"/>
    <w:rsid w:val="007B0BB4"/>
    <w:rsid w:val="007B4F34"/>
    <w:rsid w:val="007B5318"/>
    <w:rsid w:val="007C119D"/>
    <w:rsid w:val="007C2429"/>
    <w:rsid w:val="007C395B"/>
    <w:rsid w:val="007C6A5E"/>
    <w:rsid w:val="007C6D7F"/>
    <w:rsid w:val="007D2F93"/>
    <w:rsid w:val="007D4280"/>
    <w:rsid w:val="007E04D0"/>
    <w:rsid w:val="007E1113"/>
    <w:rsid w:val="007E2303"/>
    <w:rsid w:val="007E39E3"/>
    <w:rsid w:val="007E46FA"/>
    <w:rsid w:val="007F0153"/>
    <w:rsid w:val="007F0A77"/>
    <w:rsid w:val="007F13BA"/>
    <w:rsid w:val="007F161B"/>
    <w:rsid w:val="007F220B"/>
    <w:rsid w:val="007F3F73"/>
    <w:rsid w:val="007F53CE"/>
    <w:rsid w:val="007F5420"/>
    <w:rsid w:val="00800D0D"/>
    <w:rsid w:val="00807607"/>
    <w:rsid w:val="00807891"/>
    <w:rsid w:val="00810D12"/>
    <w:rsid w:val="0081266D"/>
    <w:rsid w:val="00814EFD"/>
    <w:rsid w:val="008235AA"/>
    <w:rsid w:val="0082449F"/>
    <w:rsid w:val="00827FE2"/>
    <w:rsid w:val="00835CBF"/>
    <w:rsid w:val="00837013"/>
    <w:rsid w:val="00842362"/>
    <w:rsid w:val="00842E63"/>
    <w:rsid w:val="00846970"/>
    <w:rsid w:val="00846E0A"/>
    <w:rsid w:val="00851F7D"/>
    <w:rsid w:val="008560AA"/>
    <w:rsid w:val="00857D7B"/>
    <w:rsid w:val="0086195B"/>
    <w:rsid w:val="00863A55"/>
    <w:rsid w:val="0086681F"/>
    <w:rsid w:val="00866A0F"/>
    <w:rsid w:val="00866B85"/>
    <w:rsid w:val="00870668"/>
    <w:rsid w:val="008766CB"/>
    <w:rsid w:val="00882271"/>
    <w:rsid w:val="00884D54"/>
    <w:rsid w:val="00886D87"/>
    <w:rsid w:val="00887ADB"/>
    <w:rsid w:val="00890CD1"/>
    <w:rsid w:val="0089535C"/>
    <w:rsid w:val="0089588A"/>
    <w:rsid w:val="00897E4F"/>
    <w:rsid w:val="008A05B8"/>
    <w:rsid w:val="008A420A"/>
    <w:rsid w:val="008A4227"/>
    <w:rsid w:val="008A42DA"/>
    <w:rsid w:val="008A4B3E"/>
    <w:rsid w:val="008A7EF9"/>
    <w:rsid w:val="008B1404"/>
    <w:rsid w:val="008B20E1"/>
    <w:rsid w:val="008B4739"/>
    <w:rsid w:val="008C2BF7"/>
    <w:rsid w:val="008C3E05"/>
    <w:rsid w:val="008C7517"/>
    <w:rsid w:val="008D19BF"/>
    <w:rsid w:val="008D2DA1"/>
    <w:rsid w:val="008D3412"/>
    <w:rsid w:val="008D463A"/>
    <w:rsid w:val="008E1436"/>
    <w:rsid w:val="008E31D4"/>
    <w:rsid w:val="008E3783"/>
    <w:rsid w:val="008E4C26"/>
    <w:rsid w:val="008E6D41"/>
    <w:rsid w:val="008E71E3"/>
    <w:rsid w:val="008E73F8"/>
    <w:rsid w:val="008E771A"/>
    <w:rsid w:val="008F09F3"/>
    <w:rsid w:val="008F10C1"/>
    <w:rsid w:val="008F17A7"/>
    <w:rsid w:val="008F1EA7"/>
    <w:rsid w:val="008F2E51"/>
    <w:rsid w:val="008F3EEF"/>
    <w:rsid w:val="008F4207"/>
    <w:rsid w:val="008F5249"/>
    <w:rsid w:val="008F702D"/>
    <w:rsid w:val="0090069F"/>
    <w:rsid w:val="009024BF"/>
    <w:rsid w:val="00903FB4"/>
    <w:rsid w:val="009054B0"/>
    <w:rsid w:val="00905DA3"/>
    <w:rsid w:val="00906405"/>
    <w:rsid w:val="00911D3B"/>
    <w:rsid w:val="009127C5"/>
    <w:rsid w:val="00912DBB"/>
    <w:rsid w:val="0091636B"/>
    <w:rsid w:val="00921AE0"/>
    <w:rsid w:val="0092238C"/>
    <w:rsid w:val="0092405E"/>
    <w:rsid w:val="009275D4"/>
    <w:rsid w:val="0093045A"/>
    <w:rsid w:val="00930851"/>
    <w:rsid w:val="00931D1E"/>
    <w:rsid w:val="00932BDF"/>
    <w:rsid w:val="00932C00"/>
    <w:rsid w:val="00945CCB"/>
    <w:rsid w:val="00945E04"/>
    <w:rsid w:val="0095509C"/>
    <w:rsid w:val="00956C8A"/>
    <w:rsid w:val="00957D4A"/>
    <w:rsid w:val="009607CC"/>
    <w:rsid w:val="00960BBA"/>
    <w:rsid w:val="00962207"/>
    <w:rsid w:val="009635C8"/>
    <w:rsid w:val="009645D2"/>
    <w:rsid w:val="00964973"/>
    <w:rsid w:val="00964A31"/>
    <w:rsid w:val="00965AFF"/>
    <w:rsid w:val="00970DD9"/>
    <w:rsid w:val="00972EDA"/>
    <w:rsid w:val="00974AC6"/>
    <w:rsid w:val="0098062B"/>
    <w:rsid w:val="00981A41"/>
    <w:rsid w:val="0098284D"/>
    <w:rsid w:val="009853BA"/>
    <w:rsid w:val="00987F0D"/>
    <w:rsid w:val="009928ED"/>
    <w:rsid w:val="009938AC"/>
    <w:rsid w:val="00993D0F"/>
    <w:rsid w:val="00994985"/>
    <w:rsid w:val="009A01E6"/>
    <w:rsid w:val="009A07AE"/>
    <w:rsid w:val="009A2560"/>
    <w:rsid w:val="009A296A"/>
    <w:rsid w:val="009A387C"/>
    <w:rsid w:val="009A4104"/>
    <w:rsid w:val="009A6733"/>
    <w:rsid w:val="009A6BBF"/>
    <w:rsid w:val="009B5F8B"/>
    <w:rsid w:val="009C0B3F"/>
    <w:rsid w:val="009C1394"/>
    <w:rsid w:val="009C3549"/>
    <w:rsid w:val="009C37CA"/>
    <w:rsid w:val="009D0E93"/>
    <w:rsid w:val="009D12E3"/>
    <w:rsid w:val="009D1F5A"/>
    <w:rsid w:val="009D5207"/>
    <w:rsid w:val="009D6957"/>
    <w:rsid w:val="009D7704"/>
    <w:rsid w:val="009E2B29"/>
    <w:rsid w:val="009E6488"/>
    <w:rsid w:val="009E669A"/>
    <w:rsid w:val="009F0F03"/>
    <w:rsid w:val="009F0F77"/>
    <w:rsid w:val="009F1358"/>
    <w:rsid w:val="009F2CB7"/>
    <w:rsid w:val="00A0145C"/>
    <w:rsid w:val="00A01E9E"/>
    <w:rsid w:val="00A043E6"/>
    <w:rsid w:val="00A06212"/>
    <w:rsid w:val="00A06B68"/>
    <w:rsid w:val="00A11712"/>
    <w:rsid w:val="00A11B61"/>
    <w:rsid w:val="00A1297C"/>
    <w:rsid w:val="00A13355"/>
    <w:rsid w:val="00A15C56"/>
    <w:rsid w:val="00A22701"/>
    <w:rsid w:val="00A24287"/>
    <w:rsid w:val="00A26C4A"/>
    <w:rsid w:val="00A2777C"/>
    <w:rsid w:val="00A31116"/>
    <w:rsid w:val="00A31959"/>
    <w:rsid w:val="00A32D40"/>
    <w:rsid w:val="00A346A6"/>
    <w:rsid w:val="00A347C3"/>
    <w:rsid w:val="00A402C5"/>
    <w:rsid w:val="00A421AD"/>
    <w:rsid w:val="00A45872"/>
    <w:rsid w:val="00A51EEC"/>
    <w:rsid w:val="00A52122"/>
    <w:rsid w:val="00A54913"/>
    <w:rsid w:val="00A54D64"/>
    <w:rsid w:val="00A553DB"/>
    <w:rsid w:val="00A60005"/>
    <w:rsid w:val="00A611C6"/>
    <w:rsid w:val="00A6156E"/>
    <w:rsid w:val="00A6515D"/>
    <w:rsid w:val="00A71AAC"/>
    <w:rsid w:val="00A72F72"/>
    <w:rsid w:val="00A74FDA"/>
    <w:rsid w:val="00A76696"/>
    <w:rsid w:val="00A76E52"/>
    <w:rsid w:val="00A77DF3"/>
    <w:rsid w:val="00A8192E"/>
    <w:rsid w:val="00A85138"/>
    <w:rsid w:val="00A85471"/>
    <w:rsid w:val="00A94AE3"/>
    <w:rsid w:val="00A95717"/>
    <w:rsid w:val="00A96C81"/>
    <w:rsid w:val="00AA2090"/>
    <w:rsid w:val="00AA443B"/>
    <w:rsid w:val="00AA67EA"/>
    <w:rsid w:val="00AA7583"/>
    <w:rsid w:val="00AB02B7"/>
    <w:rsid w:val="00AB045A"/>
    <w:rsid w:val="00AB1A31"/>
    <w:rsid w:val="00AB1C1F"/>
    <w:rsid w:val="00AC26B1"/>
    <w:rsid w:val="00AC296A"/>
    <w:rsid w:val="00AC2AFF"/>
    <w:rsid w:val="00AD4BC0"/>
    <w:rsid w:val="00AD7097"/>
    <w:rsid w:val="00AE410D"/>
    <w:rsid w:val="00AE4AB7"/>
    <w:rsid w:val="00AF65DF"/>
    <w:rsid w:val="00AF75B8"/>
    <w:rsid w:val="00B00E8C"/>
    <w:rsid w:val="00B01C34"/>
    <w:rsid w:val="00B022B3"/>
    <w:rsid w:val="00B02DCC"/>
    <w:rsid w:val="00B03315"/>
    <w:rsid w:val="00B0582D"/>
    <w:rsid w:val="00B073A4"/>
    <w:rsid w:val="00B10EFD"/>
    <w:rsid w:val="00B1507C"/>
    <w:rsid w:val="00B2036F"/>
    <w:rsid w:val="00B234D2"/>
    <w:rsid w:val="00B24E96"/>
    <w:rsid w:val="00B274BE"/>
    <w:rsid w:val="00B27D3F"/>
    <w:rsid w:val="00B32756"/>
    <w:rsid w:val="00B407C9"/>
    <w:rsid w:val="00B414D8"/>
    <w:rsid w:val="00B43B5F"/>
    <w:rsid w:val="00B46862"/>
    <w:rsid w:val="00B4747C"/>
    <w:rsid w:val="00B53AB5"/>
    <w:rsid w:val="00B54244"/>
    <w:rsid w:val="00B544B0"/>
    <w:rsid w:val="00B5574B"/>
    <w:rsid w:val="00B606F1"/>
    <w:rsid w:val="00B622EA"/>
    <w:rsid w:val="00B626AF"/>
    <w:rsid w:val="00B67410"/>
    <w:rsid w:val="00B675AF"/>
    <w:rsid w:val="00B71DA2"/>
    <w:rsid w:val="00B769AA"/>
    <w:rsid w:val="00B8384F"/>
    <w:rsid w:val="00B83BA9"/>
    <w:rsid w:val="00B83CD5"/>
    <w:rsid w:val="00B866D4"/>
    <w:rsid w:val="00B86A57"/>
    <w:rsid w:val="00B90E21"/>
    <w:rsid w:val="00B93201"/>
    <w:rsid w:val="00B94B5C"/>
    <w:rsid w:val="00B9532E"/>
    <w:rsid w:val="00B95F38"/>
    <w:rsid w:val="00B9784B"/>
    <w:rsid w:val="00BA0723"/>
    <w:rsid w:val="00BA66C2"/>
    <w:rsid w:val="00BA6B35"/>
    <w:rsid w:val="00BB6B5A"/>
    <w:rsid w:val="00BC0533"/>
    <w:rsid w:val="00BC1214"/>
    <w:rsid w:val="00BC1A23"/>
    <w:rsid w:val="00BC51AE"/>
    <w:rsid w:val="00BC6D09"/>
    <w:rsid w:val="00BC7C32"/>
    <w:rsid w:val="00BD20AF"/>
    <w:rsid w:val="00BD27CB"/>
    <w:rsid w:val="00BD3335"/>
    <w:rsid w:val="00BD3E51"/>
    <w:rsid w:val="00BD42FD"/>
    <w:rsid w:val="00BD58F0"/>
    <w:rsid w:val="00BD5B60"/>
    <w:rsid w:val="00BD5EE0"/>
    <w:rsid w:val="00BD7007"/>
    <w:rsid w:val="00BE060B"/>
    <w:rsid w:val="00BE1E11"/>
    <w:rsid w:val="00BE22D2"/>
    <w:rsid w:val="00BE49B1"/>
    <w:rsid w:val="00BE5DB3"/>
    <w:rsid w:val="00BF0C13"/>
    <w:rsid w:val="00BF0E34"/>
    <w:rsid w:val="00BF3228"/>
    <w:rsid w:val="00BF4B23"/>
    <w:rsid w:val="00BF78B6"/>
    <w:rsid w:val="00BF79F3"/>
    <w:rsid w:val="00BF7A34"/>
    <w:rsid w:val="00C00728"/>
    <w:rsid w:val="00C038F7"/>
    <w:rsid w:val="00C04B04"/>
    <w:rsid w:val="00C05621"/>
    <w:rsid w:val="00C1343F"/>
    <w:rsid w:val="00C13BCE"/>
    <w:rsid w:val="00C21A3E"/>
    <w:rsid w:val="00C21CD7"/>
    <w:rsid w:val="00C274A0"/>
    <w:rsid w:val="00C30981"/>
    <w:rsid w:val="00C30E65"/>
    <w:rsid w:val="00C33095"/>
    <w:rsid w:val="00C34D12"/>
    <w:rsid w:val="00C356D7"/>
    <w:rsid w:val="00C437A6"/>
    <w:rsid w:val="00C4380B"/>
    <w:rsid w:val="00C43A53"/>
    <w:rsid w:val="00C4576C"/>
    <w:rsid w:val="00C47F78"/>
    <w:rsid w:val="00C50B54"/>
    <w:rsid w:val="00C528E2"/>
    <w:rsid w:val="00C62D25"/>
    <w:rsid w:val="00C63BC4"/>
    <w:rsid w:val="00C64C29"/>
    <w:rsid w:val="00C671EB"/>
    <w:rsid w:val="00C700A4"/>
    <w:rsid w:val="00C7062C"/>
    <w:rsid w:val="00C73283"/>
    <w:rsid w:val="00C73A76"/>
    <w:rsid w:val="00C744AD"/>
    <w:rsid w:val="00C83A68"/>
    <w:rsid w:val="00C84A9E"/>
    <w:rsid w:val="00C858DB"/>
    <w:rsid w:val="00C86C34"/>
    <w:rsid w:val="00C96FF0"/>
    <w:rsid w:val="00CA065E"/>
    <w:rsid w:val="00CA22C5"/>
    <w:rsid w:val="00CA50B4"/>
    <w:rsid w:val="00CB0570"/>
    <w:rsid w:val="00CB08EA"/>
    <w:rsid w:val="00CB1CCA"/>
    <w:rsid w:val="00CB390B"/>
    <w:rsid w:val="00CB3F1D"/>
    <w:rsid w:val="00CB4E3F"/>
    <w:rsid w:val="00CB54FE"/>
    <w:rsid w:val="00CB5E16"/>
    <w:rsid w:val="00CB7E1B"/>
    <w:rsid w:val="00CC1FED"/>
    <w:rsid w:val="00CC4020"/>
    <w:rsid w:val="00CC44D4"/>
    <w:rsid w:val="00CC6345"/>
    <w:rsid w:val="00CC787B"/>
    <w:rsid w:val="00CD290B"/>
    <w:rsid w:val="00CD3F0E"/>
    <w:rsid w:val="00CE0C31"/>
    <w:rsid w:val="00CE0F3F"/>
    <w:rsid w:val="00CE57E7"/>
    <w:rsid w:val="00CE7988"/>
    <w:rsid w:val="00CE79F8"/>
    <w:rsid w:val="00CF0CC8"/>
    <w:rsid w:val="00CF4E0B"/>
    <w:rsid w:val="00CF6B34"/>
    <w:rsid w:val="00D0059C"/>
    <w:rsid w:val="00D03DB1"/>
    <w:rsid w:val="00D119F4"/>
    <w:rsid w:val="00D1210B"/>
    <w:rsid w:val="00D1215A"/>
    <w:rsid w:val="00D13F95"/>
    <w:rsid w:val="00D15E09"/>
    <w:rsid w:val="00D20831"/>
    <w:rsid w:val="00D22755"/>
    <w:rsid w:val="00D22F61"/>
    <w:rsid w:val="00D244E5"/>
    <w:rsid w:val="00D24930"/>
    <w:rsid w:val="00D24AB6"/>
    <w:rsid w:val="00D25782"/>
    <w:rsid w:val="00D25A49"/>
    <w:rsid w:val="00D276F0"/>
    <w:rsid w:val="00D2778C"/>
    <w:rsid w:val="00D30463"/>
    <w:rsid w:val="00D3078D"/>
    <w:rsid w:val="00D30BC1"/>
    <w:rsid w:val="00D32436"/>
    <w:rsid w:val="00D32C6A"/>
    <w:rsid w:val="00D33DBC"/>
    <w:rsid w:val="00D342E3"/>
    <w:rsid w:val="00D34A17"/>
    <w:rsid w:val="00D35C0E"/>
    <w:rsid w:val="00D40C1A"/>
    <w:rsid w:val="00D47324"/>
    <w:rsid w:val="00D505A3"/>
    <w:rsid w:val="00D5163E"/>
    <w:rsid w:val="00D52AFF"/>
    <w:rsid w:val="00D530DB"/>
    <w:rsid w:val="00D55C9B"/>
    <w:rsid w:val="00D5656C"/>
    <w:rsid w:val="00D60BB5"/>
    <w:rsid w:val="00D60EBC"/>
    <w:rsid w:val="00D6225A"/>
    <w:rsid w:val="00D63621"/>
    <w:rsid w:val="00D67A81"/>
    <w:rsid w:val="00D73326"/>
    <w:rsid w:val="00D761C6"/>
    <w:rsid w:val="00D77290"/>
    <w:rsid w:val="00D80E81"/>
    <w:rsid w:val="00D81A15"/>
    <w:rsid w:val="00D83540"/>
    <w:rsid w:val="00D86A23"/>
    <w:rsid w:val="00D92786"/>
    <w:rsid w:val="00D92D76"/>
    <w:rsid w:val="00D95C4C"/>
    <w:rsid w:val="00D95EC2"/>
    <w:rsid w:val="00DA1AAB"/>
    <w:rsid w:val="00DA1D6C"/>
    <w:rsid w:val="00DA2DE4"/>
    <w:rsid w:val="00DA45BD"/>
    <w:rsid w:val="00DA5C11"/>
    <w:rsid w:val="00DB0488"/>
    <w:rsid w:val="00DB147C"/>
    <w:rsid w:val="00DB475D"/>
    <w:rsid w:val="00DB5681"/>
    <w:rsid w:val="00DB68D6"/>
    <w:rsid w:val="00DB7101"/>
    <w:rsid w:val="00DC4501"/>
    <w:rsid w:val="00DD1455"/>
    <w:rsid w:val="00DD2A68"/>
    <w:rsid w:val="00DD4682"/>
    <w:rsid w:val="00DD5E10"/>
    <w:rsid w:val="00DD6741"/>
    <w:rsid w:val="00DE0E04"/>
    <w:rsid w:val="00DE47A3"/>
    <w:rsid w:val="00DE7666"/>
    <w:rsid w:val="00DF1F8A"/>
    <w:rsid w:val="00DF3D2E"/>
    <w:rsid w:val="00DF7825"/>
    <w:rsid w:val="00E00641"/>
    <w:rsid w:val="00E01014"/>
    <w:rsid w:val="00E02285"/>
    <w:rsid w:val="00E054C1"/>
    <w:rsid w:val="00E061EB"/>
    <w:rsid w:val="00E06C8E"/>
    <w:rsid w:val="00E10BE0"/>
    <w:rsid w:val="00E14165"/>
    <w:rsid w:val="00E15E37"/>
    <w:rsid w:val="00E163AC"/>
    <w:rsid w:val="00E20224"/>
    <w:rsid w:val="00E23DBA"/>
    <w:rsid w:val="00E30C96"/>
    <w:rsid w:val="00E311E8"/>
    <w:rsid w:val="00E32F7E"/>
    <w:rsid w:val="00E3529B"/>
    <w:rsid w:val="00E40BEA"/>
    <w:rsid w:val="00E42935"/>
    <w:rsid w:val="00E44D0A"/>
    <w:rsid w:val="00E45418"/>
    <w:rsid w:val="00E4552D"/>
    <w:rsid w:val="00E464EC"/>
    <w:rsid w:val="00E47382"/>
    <w:rsid w:val="00E477C6"/>
    <w:rsid w:val="00E51345"/>
    <w:rsid w:val="00E524A5"/>
    <w:rsid w:val="00E53533"/>
    <w:rsid w:val="00E631BC"/>
    <w:rsid w:val="00E63758"/>
    <w:rsid w:val="00E67EB7"/>
    <w:rsid w:val="00E826BC"/>
    <w:rsid w:val="00E86983"/>
    <w:rsid w:val="00E86A11"/>
    <w:rsid w:val="00E901ED"/>
    <w:rsid w:val="00E93C64"/>
    <w:rsid w:val="00E95290"/>
    <w:rsid w:val="00E95406"/>
    <w:rsid w:val="00E959D6"/>
    <w:rsid w:val="00E97264"/>
    <w:rsid w:val="00E974B5"/>
    <w:rsid w:val="00EA01F7"/>
    <w:rsid w:val="00EA06F2"/>
    <w:rsid w:val="00EA3BA2"/>
    <w:rsid w:val="00EA43D2"/>
    <w:rsid w:val="00EA443F"/>
    <w:rsid w:val="00EA4554"/>
    <w:rsid w:val="00EA5BA1"/>
    <w:rsid w:val="00EA7437"/>
    <w:rsid w:val="00EA7DC2"/>
    <w:rsid w:val="00EB162F"/>
    <w:rsid w:val="00EB1C8F"/>
    <w:rsid w:val="00EB499D"/>
    <w:rsid w:val="00EB5433"/>
    <w:rsid w:val="00EB5494"/>
    <w:rsid w:val="00EC2C7C"/>
    <w:rsid w:val="00EC59A3"/>
    <w:rsid w:val="00EC6965"/>
    <w:rsid w:val="00EC6DF9"/>
    <w:rsid w:val="00ED154D"/>
    <w:rsid w:val="00ED29A6"/>
    <w:rsid w:val="00ED3C7A"/>
    <w:rsid w:val="00ED6046"/>
    <w:rsid w:val="00EE2FBC"/>
    <w:rsid w:val="00EE3040"/>
    <w:rsid w:val="00EE7557"/>
    <w:rsid w:val="00EF0563"/>
    <w:rsid w:val="00EF08C6"/>
    <w:rsid w:val="00EF0A8F"/>
    <w:rsid w:val="00EF0B46"/>
    <w:rsid w:val="00EF245B"/>
    <w:rsid w:val="00F1417D"/>
    <w:rsid w:val="00F16846"/>
    <w:rsid w:val="00F2072F"/>
    <w:rsid w:val="00F2151E"/>
    <w:rsid w:val="00F21D4F"/>
    <w:rsid w:val="00F21DE9"/>
    <w:rsid w:val="00F259A2"/>
    <w:rsid w:val="00F30F57"/>
    <w:rsid w:val="00F37161"/>
    <w:rsid w:val="00F376EE"/>
    <w:rsid w:val="00F37DA4"/>
    <w:rsid w:val="00F41022"/>
    <w:rsid w:val="00F43304"/>
    <w:rsid w:val="00F44BDB"/>
    <w:rsid w:val="00F45FFF"/>
    <w:rsid w:val="00F470F3"/>
    <w:rsid w:val="00F508D6"/>
    <w:rsid w:val="00F52438"/>
    <w:rsid w:val="00F536D9"/>
    <w:rsid w:val="00F53BAD"/>
    <w:rsid w:val="00F54593"/>
    <w:rsid w:val="00F54701"/>
    <w:rsid w:val="00F5509C"/>
    <w:rsid w:val="00F57FEF"/>
    <w:rsid w:val="00F6177E"/>
    <w:rsid w:val="00F61BEC"/>
    <w:rsid w:val="00F6227A"/>
    <w:rsid w:val="00F62701"/>
    <w:rsid w:val="00F62D77"/>
    <w:rsid w:val="00F63503"/>
    <w:rsid w:val="00F6609A"/>
    <w:rsid w:val="00F66C10"/>
    <w:rsid w:val="00F71CF8"/>
    <w:rsid w:val="00F7640B"/>
    <w:rsid w:val="00F80E5A"/>
    <w:rsid w:val="00F80F1F"/>
    <w:rsid w:val="00F81DD3"/>
    <w:rsid w:val="00F83E21"/>
    <w:rsid w:val="00F85277"/>
    <w:rsid w:val="00F85498"/>
    <w:rsid w:val="00F85E4A"/>
    <w:rsid w:val="00F86DC5"/>
    <w:rsid w:val="00F90A57"/>
    <w:rsid w:val="00F91E36"/>
    <w:rsid w:val="00F93437"/>
    <w:rsid w:val="00F9576F"/>
    <w:rsid w:val="00FA3D31"/>
    <w:rsid w:val="00FA4A19"/>
    <w:rsid w:val="00FA5D1B"/>
    <w:rsid w:val="00FA6157"/>
    <w:rsid w:val="00FA7ADE"/>
    <w:rsid w:val="00FB0C72"/>
    <w:rsid w:val="00FB1B25"/>
    <w:rsid w:val="00FB2BDD"/>
    <w:rsid w:val="00FB4336"/>
    <w:rsid w:val="00FC112B"/>
    <w:rsid w:val="00FC1877"/>
    <w:rsid w:val="00FD447C"/>
    <w:rsid w:val="00FD58C1"/>
    <w:rsid w:val="00FD7C5E"/>
    <w:rsid w:val="00FE5945"/>
    <w:rsid w:val="00FE5CCA"/>
    <w:rsid w:val="00FE6F08"/>
    <w:rsid w:val="00FE774E"/>
    <w:rsid w:val="00FF37FF"/>
    <w:rsid w:val="00FF4387"/>
    <w:rsid w:val="00FF496B"/>
    <w:rsid w:val="00FF5FFC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"/>
    <w:link w:val="11"/>
    <w:qFormat/>
    <w:rsid w:val="005A5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5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51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A0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072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"/>
    <w:rsid w:val="005A5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51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51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rsid w:val="005A5177"/>
    <w:rPr>
      <w:color w:val="0000FF"/>
      <w:u w:val="single"/>
    </w:rPr>
  </w:style>
  <w:style w:type="paragraph" w:styleId="a5">
    <w:name w:val="Body Text"/>
    <w:basedOn w:val="a"/>
    <w:link w:val="a6"/>
    <w:rsid w:val="005A5177"/>
    <w:rPr>
      <w:color w:val="FFFFFF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5A5177"/>
    <w:rPr>
      <w:rFonts w:ascii="Times New Roman" w:eastAsia="Times New Roman" w:hAnsi="Times New Roman" w:cs="Times New Roman"/>
      <w:color w:val="FFFFFF"/>
      <w:sz w:val="24"/>
      <w:szCs w:val="20"/>
      <w:lang w:eastAsia="ko-KR"/>
    </w:rPr>
  </w:style>
  <w:style w:type="paragraph" w:customStyle="1" w:styleId="12">
    <w:name w:val="Обычный1"/>
    <w:rsid w:val="005A5177"/>
    <w:pPr>
      <w:widowControl w:val="0"/>
      <w:spacing w:before="220" w:after="0" w:line="4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5A5177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A5177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5A5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5A5177"/>
    <w:pPr>
      <w:spacing w:after="100"/>
    </w:pPr>
  </w:style>
  <w:style w:type="paragraph" w:styleId="a9">
    <w:name w:val="Normal (Web)"/>
    <w:basedOn w:val="a"/>
    <w:uiPriority w:val="99"/>
    <w:unhideWhenUsed/>
    <w:rsid w:val="0063160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31602"/>
    <w:rPr>
      <w:b/>
      <w:bCs/>
    </w:rPr>
  </w:style>
  <w:style w:type="paragraph" w:styleId="ab">
    <w:name w:val="header"/>
    <w:basedOn w:val="a"/>
    <w:link w:val="ac"/>
    <w:uiPriority w:val="99"/>
    <w:unhideWhenUsed/>
    <w:rsid w:val="00533F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3F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3F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"/>
    <w:link w:val="11"/>
    <w:qFormat/>
    <w:rsid w:val="005A5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5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51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A0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072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"/>
    <w:rsid w:val="005A5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51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51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rsid w:val="005A5177"/>
    <w:rPr>
      <w:color w:val="0000FF"/>
      <w:u w:val="single"/>
    </w:rPr>
  </w:style>
  <w:style w:type="paragraph" w:styleId="a5">
    <w:name w:val="Body Text"/>
    <w:basedOn w:val="a"/>
    <w:link w:val="a6"/>
    <w:rsid w:val="005A5177"/>
    <w:rPr>
      <w:color w:val="FFFFFF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5A5177"/>
    <w:rPr>
      <w:rFonts w:ascii="Times New Roman" w:eastAsia="Times New Roman" w:hAnsi="Times New Roman" w:cs="Times New Roman"/>
      <w:color w:val="FFFFFF"/>
      <w:sz w:val="24"/>
      <w:szCs w:val="20"/>
      <w:lang w:eastAsia="ko-KR"/>
    </w:rPr>
  </w:style>
  <w:style w:type="paragraph" w:customStyle="1" w:styleId="12">
    <w:name w:val="Обычный1"/>
    <w:rsid w:val="005A5177"/>
    <w:pPr>
      <w:widowControl w:val="0"/>
      <w:spacing w:before="220" w:after="0" w:line="4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5A5177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A5177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5A5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5A5177"/>
    <w:pPr>
      <w:spacing w:after="100"/>
    </w:pPr>
  </w:style>
  <w:style w:type="paragraph" w:styleId="a9">
    <w:name w:val="Normal (Web)"/>
    <w:basedOn w:val="a"/>
    <w:uiPriority w:val="99"/>
    <w:unhideWhenUsed/>
    <w:rsid w:val="0063160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31602"/>
    <w:rPr>
      <w:b/>
      <w:bCs/>
    </w:rPr>
  </w:style>
  <w:style w:type="paragraph" w:styleId="ab">
    <w:name w:val="header"/>
    <w:basedOn w:val="a"/>
    <w:link w:val="ac"/>
    <w:uiPriority w:val="99"/>
    <w:unhideWhenUsed/>
    <w:rsid w:val="00533F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3F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3F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Пожидаева Ольга Александровна</cp:lastModifiedBy>
  <cp:revision>13</cp:revision>
  <dcterms:created xsi:type="dcterms:W3CDTF">2016-09-05T09:48:00Z</dcterms:created>
  <dcterms:modified xsi:type="dcterms:W3CDTF">2016-09-29T06:29:00Z</dcterms:modified>
</cp:coreProperties>
</file>